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CC" w:rsidRPr="00927CF1" w:rsidRDefault="001D52CC" w:rsidP="001D52CC">
      <w:pPr>
        <w:pStyle w:val="3"/>
        <w:spacing w:before="0" w:after="0"/>
        <w:jc w:val="center"/>
        <w:rPr>
          <w:rFonts w:ascii="Times New Roman" w:hAnsi="Times New Roman"/>
          <w:bCs w:val="0"/>
          <w:i/>
          <w:iCs/>
          <w:sz w:val="28"/>
          <w:szCs w:val="28"/>
        </w:rPr>
      </w:pPr>
      <w:bookmarkStart w:id="0" w:name="_GoBack"/>
      <w:r w:rsidRPr="00927CF1">
        <w:rPr>
          <w:rFonts w:ascii="Times New Roman" w:hAnsi="Times New Roman"/>
          <w:bCs w:val="0"/>
          <w:sz w:val="28"/>
          <w:szCs w:val="28"/>
        </w:rPr>
        <w:t xml:space="preserve">Внутренний конкурс среди государственных служащих </w:t>
      </w:r>
      <w:r w:rsidR="0075017C">
        <w:rPr>
          <w:rFonts w:ascii="Times New Roman" w:hAnsi="Times New Roman"/>
          <w:bCs w:val="0"/>
          <w:sz w:val="28"/>
          <w:szCs w:val="28"/>
        </w:rPr>
        <w:t>Министерства финансов Республики Казахстан</w:t>
      </w:r>
      <w:r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Pr="00927CF1">
        <w:rPr>
          <w:rFonts w:ascii="Times New Roman" w:hAnsi="Times New Roman"/>
          <w:bCs w:val="0"/>
          <w:sz w:val="28"/>
          <w:szCs w:val="28"/>
        </w:rPr>
        <w:t xml:space="preserve"> корпуса «Б»</w:t>
      </w:r>
    </w:p>
    <w:bookmarkEnd w:id="0"/>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A02FD7">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753F5E" w:rsidRDefault="00753F5E" w:rsidP="00753F5E">
      <w:pPr>
        <w:jc w:val="both"/>
        <w:rPr>
          <w:color w:val="000000"/>
          <w:sz w:val="28"/>
          <w:szCs w:val="28"/>
          <w:lang w:val="kk-KZ"/>
        </w:rPr>
      </w:pPr>
      <w:r>
        <w:rPr>
          <w:color w:val="000000"/>
          <w:sz w:val="28"/>
          <w:szCs w:val="28"/>
          <w:lang w:val="kk-KZ"/>
        </w:rPr>
        <w:tab/>
      </w:r>
      <w:r w:rsidRPr="00753F5E">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53F5E" w:rsidRDefault="00753F5E" w:rsidP="00753F5E">
      <w:pPr>
        <w:jc w:val="both"/>
        <w:rPr>
          <w:color w:val="000000"/>
          <w:sz w:val="28"/>
          <w:szCs w:val="28"/>
          <w:lang w:val="kk-KZ"/>
        </w:rPr>
      </w:pPr>
      <w:bookmarkStart w:id="1"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2" w:name="z233"/>
      <w:bookmarkEnd w:id="1"/>
    </w:p>
    <w:p w:rsidR="00753F5E" w:rsidRPr="00753F5E" w:rsidRDefault="00753F5E" w:rsidP="00753F5E">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53F5E">
        <w:rPr>
          <w:color w:val="000000"/>
          <w:sz w:val="28"/>
          <w:szCs w:val="28"/>
        </w:rPr>
        <w:t>маслихата</w:t>
      </w:r>
      <w:proofErr w:type="spellEnd"/>
      <w:r w:rsidRPr="00753F5E">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3F5E" w:rsidRPr="00753F5E" w:rsidRDefault="00753F5E" w:rsidP="00753F5E">
      <w:pPr>
        <w:jc w:val="both"/>
        <w:rPr>
          <w:sz w:val="28"/>
          <w:szCs w:val="28"/>
        </w:rPr>
      </w:pPr>
      <w:bookmarkStart w:id="3" w:name="z234"/>
      <w:bookmarkEnd w:id="2"/>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53F5E" w:rsidRDefault="00753F5E" w:rsidP="00753F5E">
      <w:pPr>
        <w:jc w:val="both"/>
        <w:rPr>
          <w:color w:val="000000"/>
          <w:sz w:val="28"/>
          <w:szCs w:val="28"/>
          <w:lang w:val="kk-KZ"/>
        </w:rPr>
      </w:pPr>
      <w:bookmarkStart w:id="4" w:name="z235"/>
      <w:bookmarkEnd w:id="3"/>
      <w:r w:rsidRPr="00753F5E">
        <w:rPr>
          <w:color w:val="000000"/>
          <w:sz w:val="28"/>
          <w:szCs w:val="28"/>
        </w:rPr>
        <w:t>     </w:t>
      </w:r>
      <w:bookmarkStart w:id="5" w:name="z236"/>
      <w:bookmarkEnd w:id="4"/>
      <w:r>
        <w:rPr>
          <w:color w:val="000000"/>
          <w:sz w:val="28"/>
          <w:szCs w:val="28"/>
          <w:lang w:val="kk-KZ"/>
        </w:rPr>
        <w:t>5</w:t>
      </w:r>
      <w:r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C18E3" w:rsidRDefault="005C18E3" w:rsidP="005C18E3">
      <w:pPr>
        <w:jc w:val="both"/>
        <w:rPr>
          <w:b/>
          <w:sz w:val="28"/>
          <w:szCs w:val="28"/>
          <w:lang w:val="kk-KZ"/>
        </w:rPr>
      </w:pPr>
    </w:p>
    <w:p w:rsidR="005C18E3" w:rsidRDefault="005C18E3" w:rsidP="005C18E3">
      <w:pPr>
        <w:jc w:val="both"/>
        <w:rPr>
          <w:b/>
          <w:sz w:val="28"/>
          <w:szCs w:val="28"/>
          <w:lang w:val="kk-KZ"/>
        </w:rPr>
      </w:pPr>
    </w:p>
    <w:p w:rsidR="005C18E3" w:rsidRDefault="005C18E3" w:rsidP="005C18E3">
      <w:pPr>
        <w:jc w:val="both"/>
        <w:rPr>
          <w:b/>
          <w:sz w:val="28"/>
          <w:szCs w:val="28"/>
          <w:lang w:val="kk-KZ"/>
        </w:rPr>
      </w:pPr>
    </w:p>
    <w:p w:rsidR="005C18E3" w:rsidRDefault="005C18E3" w:rsidP="005C18E3">
      <w:pPr>
        <w:jc w:val="both"/>
        <w:rPr>
          <w:b/>
          <w:sz w:val="28"/>
          <w:szCs w:val="28"/>
          <w:lang w:val="kk-KZ"/>
        </w:rPr>
      </w:pPr>
    </w:p>
    <w:p w:rsidR="005C18E3" w:rsidRDefault="005C18E3" w:rsidP="005C18E3">
      <w:pPr>
        <w:jc w:val="both"/>
        <w:rPr>
          <w:b/>
          <w:sz w:val="28"/>
          <w:szCs w:val="28"/>
          <w:lang w:val="kk-KZ"/>
        </w:rPr>
      </w:pPr>
    </w:p>
    <w:p w:rsidR="005C18E3" w:rsidRDefault="005C18E3" w:rsidP="005C18E3">
      <w:pPr>
        <w:jc w:val="both"/>
        <w:rPr>
          <w:b/>
          <w:spacing w:val="2"/>
          <w:sz w:val="28"/>
          <w:szCs w:val="28"/>
          <w:lang w:val="kk-KZ"/>
        </w:rPr>
      </w:pPr>
      <w:r>
        <w:rPr>
          <w:b/>
          <w:sz w:val="28"/>
          <w:szCs w:val="28"/>
          <w:lang w:val="kk-KZ"/>
        </w:rPr>
        <w:lastRenderedPageBreak/>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1</w:t>
      </w:r>
      <w:r w:rsidRPr="00001EF0">
        <w:rPr>
          <w:b/>
          <w:sz w:val="28"/>
          <w:szCs w:val="28"/>
        </w:rPr>
        <w:t>:</w:t>
      </w:r>
      <w:r w:rsidRPr="00001EF0">
        <w:rPr>
          <w:b/>
          <w:spacing w:val="2"/>
          <w:sz w:val="28"/>
          <w:szCs w:val="28"/>
        </w:rPr>
        <w:t>     </w:t>
      </w:r>
    </w:p>
    <w:p w:rsidR="005C18E3" w:rsidRPr="00A05887" w:rsidRDefault="005C18E3" w:rsidP="005C18E3">
      <w:pPr>
        <w:rPr>
          <w:sz w:val="28"/>
          <w:szCs w:val="28"/>
        </w:rPr>
      </w:pPr>
      <w:bookmarkStart w:id="6" w:name="z243"/>
      <w:r>
        <w:rPr>
          <w:color w:val="000000"/>
          <w:sz w:val="28"/>
          <w:szCs w:val="28"/>
          <w:lang w:val="kk-KZ"/>
        </w:rPr>
        <w:t xml:space="preserve">       </w:t>
      </w:r>
      <w:r>
        <w:rPr>
          <w:color w:val="000000"/>
          <w:sz w:val="28"/>
          <w:szCs w:val="28"/>
          <w:lang w:val="kk-KZ"/>
        </w:rPr>
        <w:tab/>
      </w:r>
      <w:r w:rsidRPr="00A05887">
        <w:rPr>
          <w:color w:val="000000"/>
          <w:sz w:val="28"/>
          <w:szCs w:val="28"/>
        </w:rPr>
        <w:t>высшее образование;</w:t>
      </w:r>
    </w:p>
    <w:bookmarkEnd w:id="6"/>
    <w:p w:rsidR="005C18E3" w:rsidRPr="00A05887" w:rsidRDefault="005C18E3" w:rsidP="005C18E3">
      <w:pPr>
        <w:rPr>
          <w:sz w:val="28"/>
          <w:szCs w:val="28"/>
        </w:rPr>
      </w:pPr>
      <w:r w:rsidRPr="00A05887">
        <w:rPr>
          <w:color w:val="000000"/>
          <w:sz w:val="28"/>
          <w:szCs w:val="28"/>
        </w:rPr>
        <w:t>      </w:t>
      </w:r>
      <w:r>
        <w:rPr>
          <w:color w:val="000000"/>
          <w:sz w:val="28"/>
          <w:szCs w:val="28"/>
          <w:lang w:val="kk-KZ"/>
        </w:rPr>
        <w:tab/>
      </w:r>
      <w:r w:rsidRPr="00A05887">
        <w:rPr>
          <w:color w:val="000000"/>
          <w:sz w:val="28"/>
          <w:szCs w:val="28"/>
        </w:rPr>
        <w:t xml:space="preserve">наличие следующих компетенций: инициативность, </w:t>
      </w:r>
      <w:proofErr w:type="spellStart"/>
      <w:r w:rsidRPr="00A05887">
        <w:rPr>
          <w:color w:val="000000"/>
          <w:sz w:val="28"/>
          <w:szCs w:val="28"/>
        </w:rPr>
        <w:t>коммуникативность</w:t>
      </w:r>
      <w:proofErr w:type="spellEnd"/>
      <w:r w:rsidRPr="00A05887">
        <w:rPr>
          <w:color w:val="000000"/>
          <w:sz w:val="28"/>
          <w:szCs w:val="28"/>
        </w:rPr>
        <w:t xml:space="preserve">, </w:t>
      </w:r>
      <w:proofErr w:type="spellStart"/>
      <w:r w:rsidRPr="00A05887">
        <w:rPr>
          <w:color w:val="000000"/>
          <w:sz w:val="28"/>
          <w:szCs w:val="28"/>
        </w:rPr>
        <w:t>аналитичность</w:t>
      </w:r>
      <w:proofErr w:type="spellEnd"/>
      <w:r w:rsidRPr="00A05887">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C18E3" w:rsidRPr="00A05887" w:rsidRDefault="005C18E3" w:rsidP="005C18E3">
      <w:pPr>
        <w:rPr>
          <w:sz w:val="28"/>
          <w:szCs w:val="28"/>
        </w:rPr>
      </w:pPr>
      <w:r w:rsidRPr="00A05887">
        <w:rPr>
          <w:color w:val="000000"/>
          <w:sz w:val="28"/>
          <w:szCs w:val="28"/>
        </w:rPr>
        <w:t>      </w:t>
      </w:r>
      <w:r>
        <w:rPr>
          <w:color w:val="000000"/>
          <w:sz w:val="28"/>
          <w:szCs w:val="28"/>
          <w:lang w:val="kk-KZ"/>
        </w:rPr>
        <w:tab/>
      </w:r>
      <w:r w:rsidRPr="00A05887">
        <w:rPr>
          <w:color w:val="000000"/>
          <w:sz w:val="28"/>
          <w:szCs w:val="28"/>
        </w:rPr>
        <w:t>опыт работы должен соответствовать одному из следующих требований:</w:t>
      </w:r>
    </w:p>
    <w:p w:rsidR="005C18E3" w:rsidRPr="00A05887" w:rsidRDefault="005C18E3" w:rsidP="005C18E3">
      <w:pPr>
        <w:jc w:val="both"/>
        <w:rPr>
          <w:sz w:val="28"/>
          <w:szCs w:val="28"/>
        </w:rPr>
      </w:pPr>
      <w:bookmarkStart w:id="7" w:name="z246"/>
      <w:r w:rsidRPr="00A05887">
        <w:rPr>
          <w:color w:val="000000"/>
          <w:sz w:val="28"/>
          <w:szCs w:val="28"/>
        </w:rPr>
        <w:t>     </w:t>
      </w:r>
      <w:r>
        <w:rPr>
          <w:color w:val="000000"/>
          <w:sz w:val="28"/>
          <w:szCs w:val="28"/>
          <w:lang w:val="kk-KZ"/>
        </w:rPr>
        <w:tab/>
      </w:r>
      <w:r w:rsidRPr="00A05887">
        <w:rPr>
          <w:color w:val="000000"/>
          <w:sz w:val="28"/>
          <w:szCs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5C18E3" w:rsidRPr="00A05887" w:rsidRDefault="005C18E3" w:rsidP="005C18E3">
      <w:pPr>
        <w:jc w:val="both"/>
        <w:rPr>
          <w:sz w:val="28"/>
          <w:szCs w:val="28"/>
        </w:rPr>
      </w:pPr>
      <w:bookmarkStart w:id="8" w:name="z247"/>
      <w:bookmarkEnd w:id="7"/>
      <w:r w:rsidRPr="00A05887">
        <w:rPr>
          <w:color w:val="000000"/>
          <w:sz w:val="28"/>
          <w:szCs w:val="28"/>
        </w:rPr>
        <w:t>      </w:t>
      </w:r>
      <w:r>
        <w:rPr>
          <w:color w:val="000000"/>
          <w:sz w:val="28"/>
          <w:szCs w:val="28"/>
          <w:lang w:val="kk-KZ"/>
        </w:rPr>
        <w:tab/>
      </w:r>
      <w:r w:rsidRPr="00A05887">
        <w:rPr>
          <w:color w:val="000000"/>
          <w:sz w:val="28"/>
          <w:szCs w:val="28"/>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5C18E3" w:rsidRPr="00A05887" w:rsidRDefault="005C18E3" w:rsidP="005C18E3">
      <w:pPr>
        <w:jc w:val="both"/>
        <w:rPr>
          <w:sz w:val="28"/>
          <w:szCs w:val="28"/>
        </w:rPr>
      </w:pPr>
      <w:bookmarkStart w:id="9" w:name="z248"/>
      <w:bookmarkEnd w:id="8"/>
      <w:r w:rsidRPr="00A05887">
        <w:rPr>
          <w:color w:val="000000"/>
          <w:sz w:val="28"/>
          <w:szCs w:val="28"/>
        </w:rPr>
        <w:t>      </w:t>
      </w:r>
      <w:r>
        <w:rPr>
          <w:color w:val="000000"/>
          <w:sz w:val="28"/>
          <w:szCs w:val="28"/>
          <w:lang w:val="kk-KZ"/>
        </w:rPr>
        <w:tab/>
      </w:r>
      <w:r w:rsidRPr="00A05887">
        <w:rPr>
          <w:color w:val="000000"/>
          <w:sz w:val="28"/>
          <w:szCs w:val="28"/>
        </w:rPr>
        <w:t xml:space="preserve">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05887">
        <w:rPr>
          <w:color w:val="000000"/>
          <w:sz w:val="28"/>
          <w:szCs w:val="28"/>
        </w:rPr>
        <w:t>маслихата</w:t>
      </w:r>
      <w:proofErr w:type="spellEnd"/>
      <w:r w:rsidRPr="00A0588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C18E3" w:rsidRPr="00A05887" w:rsidRDefault="005C18E3" w:rsidP="005C18E3">
      <w:pPr>
        <w:jc w:val="both"/>
        <w:rPr>
          <w:sz w:val="28"/>
          <w:szCs w:val="28"/>
        </w:rPr>
      </w:pPr>
      <w:bookmarkStart w:id="10" w:name="z249"/>
      <w:bookmarkEnd w:id="9"/>
      <w:r w:rsidRPr="00A05887">
        <w:rPr>
          <w:color w:val="000000"/>
          <w:sz w:val="28"/>
          <w:szCs w:val="28"/>
        </w:rPr>
        <w:t>     </w:t>
      </w:r>
      <w:r>
        <w:rPr>
          <w:color w:val="000000"/>
          <w:sz w:val="28"/>
          <w:szCs w:val="28"/>
          <w:lang w:val="kk-KZ"/>
        </w:rPr>
        <w:tab/>
      </w:r>
      <w:r w:rsidRPr="00A05887">
        <w:rPr>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bookmarkEnd w:id="10"/>
    <w:p w:rsidR="005C18E3" w:rsidRPr="00A05887" w:rsidRDefault="005C18E3" w:rsidP="005C18E3">
      <w:pPr>
        <w:jc w:val="both"/>
        <w:rPr>
          <w:sz w:val="28"/>
          <w:szCs w:val="28"/>
        </w:rPr>
      </w:pPr>
      <w:r w:rsidRPr="00A05887">
        <w:rPr>
          <w:color w:val="000000"/>
          <w:sz w:val="28"/>
          <w:szCs w:val="28"/>
        </w:rPr>
        <w:t>      </w:t>
      </w:r>
      <w:r>
        <w:rPr>
          <w:color w:val="000000"/>
          <w:sz w:val="28"/>
          <w:szCs w:val="28"/>
          <w:lang w:val="kk-KZ"/>
        </w:rPr>
        <w:tab/>
      </w:r>
      <w:r w:rsidRPr="00A05887">
        <w:rPr>
          <w:color w:val="000000"/>
          <w:sz w:val="28"/>
          <w:szCs w:val="28"/>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5C18E3" w:rsidRPr="00A05887" w:rsidRDefault="005C18E3" w:rsidP="005C18E3">
      <w:pPr>
        <w:jc w:val="both"/>
        <w:rPr>
          <w:sz w:val="28"/>
          <w:szCs w:val="28"/>
        </w:rPr>
      </w:pPr>
      <w:r w:rsidRPr="00A05887">
        <w:rPr>
          <w:color w:val="000000"/>
          <w:sz w:val="28"/>
          <w:szCs w:val="28"/>
        </w:rPr>
        <w:t>      </w:t>
      </w:r>
      <w:r>
        <w:rPr>
          <w:color w:val="000000"/>
          <w:sz w:val="28"/>
          <w:szCs w:val="28"/>
          <w:lang w:val="kk-KZ"/>
        </w:rPr>
        <w:tab/>
        <w:t>6</w:t>
      </w:r>
      <w:r w:rsidRPr="00A05887">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02FD7" w:rsidRDefault="00FE48D8" w:rsidP="00CF3A68">
      <w:pPr>
        <w:jc w:val="both"/>
        <w:rPr>
          <w:sz w:val="28"/>
          <w:szCs w:val="28"/>
          <w:lang w:val="kk-KZ"/>
        </w:rPr>
      </w:pPr>
      <w:r>
        <w:rPr>
          <w:b/>
          <w:sz w:val="28"/>
          <w:szCs w:val="28"/>
          <w:lang w:val="kk-KZ"/>
        </w:rPr>
        <w:tab/>
      </w:r>
      <w:bookmarkEnd w:id="5"/>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1"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12" w:name="z279"/>
      <w:bookmarkEnd w:id="11"/>
      <w:r w:rsidRPr="007671DF">
        <w:rPr>
          <w:color w:val="000000"/>
          <w:sz w:val="28"/>
          <w:szCs w:val="28"/>
        </w:rPr>
        <w:lastRenderedPageBreak/>
        <w:t>      опыт работы при наличии высшего образования не требуется.</w:t>
      </w:r>
    </w:p>
    <w:bookmarkEnd w:id="12"/>
    <w:p w:rsidR="00AF4789" w:rsidRDefault="00AF4789"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p>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43D01"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43D01" w:rsidRPr="00F71FEC" w:rsidRDefault="00D43D01"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D43D01" w:rsidRDefault="00D43D01" w:rsidP="005C18BB">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111" w:type="dxa"/>
            <w:tcBorders>
              <w:top w:val="single" w:sz="4" w:space="0" w:color="auto"/>
              <w:left w:val="single" w:sz="4" w:space="0" w:color="auto"/>
              <w:bottom w:val="single" w:sz="4" w:space="0" w:color="auto"/>
              <w:right w:val="single" w:sz="4" w:space="0" w:color="auto"/>
            </w:tcBorders>
          </w:tcPr>
          <w:p w:rsidR="00D43D01" w:rsidRDefault="00D43D01" w:rsidP="005C18BB">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r w:rsidR="001C7E6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C7E6B" w:rsidRPr="00C82622" w:rsidRDefault="001C7E6B" w:rsidP="00F60C59">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1</w:t>
            </w:r>
          </w:p>
        </w:tc>
        <w:tc>
          <w:tcPr>
            <w:tcW w:w="3806" w:type="dxa"/>
            <w:tcBorders>
              <w:top w:val="single" w:sz="4" w:space="0" w:color="auto"/>
              <w:left w:val="single" w:sz="4" w:space="0" w:color="auto"/>
              <w:bottom w:val="single" w:sz="4" w:space="0" w:color="auto"/>
              <w:right w:val="single" w:sz="4" w:space="0" w:color="auto"/>
            </w:tcBorders>
          </w:tcPr>
          <w:p w:rsidR="001C7E6B" w:rsidRPr="005860F8" w:rsidRDefault="001C7E6B" w:rsidP="00F60C59">
            <w:pPr>
              <w:tabs>
                <w:tab w:val="center" w:pos="2083"/>
                <w:tab w:val="left" w:pos="2970"/>
              </w:tabs>
              <w:jc w:val="center"/>
              <w:rPr>
                <w:sz w:val="28"/>
                <w:szCs w:val="28"/>
                <w:lang w:val="kk-KZ"/>
              </w:rPr>
            </w:pPr>
            <w:r>
              <w:rPr>
                <w:sz w:val="28"/>
                <w:szCs w:val="28"/>
                <w:lang w:val="kk-KZ"/>
              </w:rPr>
              <w:t>109 548</w:t>
            </w:r>
          </w:p>
        </w:tc>
        <w:tc>
          <w:tcPr>
            <w:tcW w:w="4111" w:type="dxa"/>
            <w:tcBorders>
              <w:top w:val="single" w:sz="4" w:space="0" w:color="auto"/>
              <w:left w:val="single" w:sz="4" w:space="0" w:color="auto"/>
              <w:bottom w:val="single" w:sz="4" w:space="0" w:color="auto"/>
              <w:right w:val="single" w:sz="4" w:space="0" w:color="auto"/>
            </w:tcBorders>
          </w:tcPr>
          <w:p w:rsidR="001C7E6B" w:rsidRPr="005860F8" w:rsidRDefault="001C7E6B" w:rsidP="00F60C59">
            <w:pPr>
              <w:jc w:val="center"/>
              <w:rPr>
                <w:sz w:val="28"/>
                <w:szCs w:val="28"/>
                <w:lang w:val="kk-KZ"/>
              </w:rPr>
            </w:pPr>
            <w:r>
              <w:rPr>
                <w:sz w:val="28"/>
                <w:szCs w:val="28"/>
                <w:lang w:val="kk-KZ"/>
              </w:rPr>
              <w:t>192 381</w:t>
            </w:r>
          </w:p>
        </w:tc>
      </w:tr>
      <w:tr w:rsidR="001C7E6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C7E6B" w:rsidRPr="00F71FEC" w:rsidRDefault="001C7E6B"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1C7E6B" w:rsidRPr="00F71FEC" w:rsidRDefault="001C7E6B"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1C7E6B" w:rsidRPr="00F71FEC" w:rsidRDefault="001C7E6B"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161989"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161989"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161989"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r w:rsidRPr="001D52CC">
        <w:rPr>
          <w:rFonts w:ascii="Times New Roman" w:hAnsi="Times New Roman"/>
          <w:bCs w:val="0"/>
          <w:iCs/>
          <w:sz w:val="28"/>
          <w:szCs w:val="28"/>
        </w:rPr>
        <w:t xml:space="preserve">нутренний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Pr>
          <w:rFonts w:ascii="Times New Roman" w:hAnsi="Times New Roman"/>
          <w:bCs w:val="0"/>
          <w:iCs/>
          <w:sz w:val="28"/>
          <w:szCs w:val="28"/>
          <w:lang w:val="kk-KZ"/>
        </w:rPr>
        <w:t>ых</w:t>
      </w:r>
      <w:r w:rsidRPr="00B66E63">
        <w:rPr>
          <w:rFonts w:ascii="Times New Roman" w:hAnsi="Times New Roman"/>
          <w:bCs w:val="0"/>
          <w:iCs/>
          <w:sz w:val="28"/>
          <w:szCs w:val="28"/>
        </w:rPr>
        <w:t xml:space="preserve"> государственн</w:t>
      </w:r>
      <w:r>
        <w:rPr>
          <w:rFonts w:ascii="Times New Roman" w:hAnsi="Times New Roman"/>
          <w:bCs w:val="0"/>
          <w:iCs/>
          <w:sz w:val="28"/>
          <w:szCs w:val="28"/>
          <w:lang w:val="kk-KZ"/>
        </w:rPr>
        <w:t>ых</w:t>
      </w:r>
      <w:r>
        <w:rPr>
          <w:rFonts w:ascii="Times New Roman" w:hAnsi="Times New Roman"/>
          <w:bCs w:val="0"/>
          <w:iCs/>
          <w:sz w:val="28"/>
          <w:szCs w:val="28"/>
        </w:rPr>
        <w:t xml:space="preserve"> должност</w:t>
      </w:r>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F11D0E" w:rsidRPr="003A7241" w:rsidRDefault="00F11D0E" w:rsidP="00F11D0E">
      <w:pPr>
        <w:jc w:val="both"/>
        <w:rPr>
          <w:b/>
          <w:color w:val="000000"/>
          <w:sz w:val="28"/>
          <w:szCs w:val="28"/>
        </w:rPr>
      </w:pPr>
      <w:r>
        <w:rPr>
          <w:b/>
          <w:color w:val="000000"/>
          <w:sz w:val="28"/>
          <w:szCs w:val="28"/>
          <w:lang w:val="kk-KZ"/>
        </w:rPr>
        <w:tab/>
        <w:t>1</w:t>
      </w:r>
      <w:r w:rsidRPr="00E76AF8">
        <w:rPr>
          <w:b/>
          <w:color w:val="000000"/>
          <w:sz w:val="28"/>
          <w:szCs w:val="28"/>
          <w:lang w:val="kk-KZ"/>
        </w:rPr>
        <w:t>.</w:t>
      </w:r>
      <w:r>
        <w:rPr>
          <w:b/>
          <w:color w:val="000000"/>
          <w:sz w:val="28"/>
          <w:szCs w:val="28"/>
          <w:lang w:val="kk-KZ"/>
        </w:rPr>
        <w:t xml:space="preserve"> Главного специалиста отдела по защите государственных секретов,</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F11D0E" w:rsidRPr="00CC0E3F" w:rsidRDefault="00F11D0E" w:rsidP="00F11D0E">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Pr="00417111">
        <w:rPr>
          <w:rFonts w:ascii="Times New Roman" w:hAnsi="Times New Roman"/>
          <w:b w:val="0"/>
          <w:color w:val="000000"/>
          <w:szCs w:val="28"/>
          <w:lang w:val="kk-KZ"/>
        </w:rPr>
        <w:t xml:space="preserve">ведение </w:t>
      </w:r>
      <w:r>
        <w:rPr>
          <w:rFonts w:ascii="Times New Roman" w:hAnsi="Times New Roman"/>
          <w:b w:val="0"/>
          <w:color w:val="000000"/>
          <w:szCs w:val="28"/>
          <w:lang w:val="kk-KZ"/>
        </w:rPr>
        <w:t xml:space="preserve">секретного делопроизводства, контроль и обеспечение внутренней безопасности сотрудников, осуществление мероприятий по обеспечению режима секретности, осуществление контроля за соблюдением требований режима секретности, контроль за исполнением секретных документов, поступивших в отдел, участие в служебных расследованиях по фактам разглашения секретных сведений, оформление допуска к секретным документам и своевременное представление материалов для переоформления допуска к секретным документам, контроль за сроком их действия, проведение инструктажа должностных лиц Департамента, допущенных к секретным документам, подготовка мероприятий касательно планов работ при чрезвычайном ситуаций, обеспечение соблюдения правил распространения секретных документов. </w:t>
      </w:r>
    </w:p>
    <w:p w:rsidR="00F11D0E" w:rsidRDefault="00F11D0E" w:rsidP="00F11D0E">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w:t>
      </w:r>
      <w:r>
        <w:rPr>
          <w:sz w:val="28"/>
          <w:lang w:val="kk-KZ"/>
        </w:rPr>
        <w:t xml:space="preserve">государственное и местное управление или </w:t>
      </w:r>
      <w:r>
        <w:rPr>
          <w:sz w:val="28"/>
          <w:szCs w:val="28"/>
          <w:lang w:val="kk-KZ"/>
        </w:rPr>
        <w:t>право:юриспруденция</w:t>
      </w:r>
      <w:r>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7071F" w:rsidRPr="003A7241" w:rsidRDefault="0037071F" w:rsidP="0037071F">
      <w:pPr>
        <w:pStyle w:val="a3"/>
        <w:jc w:val="both"/>
        <w:rPr>
          <w:b/>
          <w:color w:val="000000"/>
          <w:sz w:val="28"/>
          <w:szCs w:val="28"/>
        </w:rPr>
      </w:pPr>
      <w:r w:rsidRPr="00B66E63">
        <w:rPr>
          <w:bCs/>
          <w:sz w:val="28"/>
          <w:szCs w:val="28"/>
        </w:rPr>
        <w:t xml:space="preserve">    </w:t>
      </w:r>
      <w:r>
        <w:rPr>
          <w:b/>
          <w:bCs/>
          <w:sz w:val="28"/>
          <w:szCs w:val="28"/>
          <w:lang w:val="ru-RU"/>
        </w:rPr>
        <w:t>2</w:t>
      </w:r>
      <w:r>
        <w:rPr>
          <w:b/>
          <w:color w:val="000000"/>
          <w:sz w:val="28"/>
          <w:szCs w:val="28"/>
          <w:lang w:val="kk-KZ"/>
        </w:rPr>
        <w:t xml:space="preserve">.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Юридического управления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37071F" w:rsidRPr="00B33815" w:rsidRDefault="0037071F" w:rsidP="0037071F">
      <w:pPr>
        <w:shd w:val="clear" w:color="auto" w:fill="FFFFFF"/>
        <w:jc w:val="both"/>
        <w:rPr>
          <w:color w:val="000000"/>
          <w:sz w:val="28"/>
          <w:szCs w:val="28"/>
          <w:lang w:val="kk-KZ"/>
        </w:rPr>
      </w:pPr>
      <w:r w:rsidRPr="00745049">
        <w:rPr>
          <w:color w:val="000000"/>
          <w:szCs w:val="28"/>
          <w:lang w:val="kk-KZ"/>
        </w:rPr>
        <w:tab/>
      </w:r>
      <w:r w:rsidRPr="00F57A0B">
        <w:rPr>
          <w:b/>
          <w:color w:val="000000"/>
          <w:sz w:val="28"/>
          <w:szCs w:val="28"/>
        </w:rPr>
        <w:t>Функциональные обязанности:</w:t>
      </w:r>
      <w:r w:rsidRPr="00B33815">
        <w:rPr>
          <w:color w:val="000000"/>
          <w:sz w:val="28"/>
          <w:szCs w:val="28"/>
          <w:lang w:val="kk-KZ"/>
        </w:rPr>
        <w:t xml:space="preserve"> з</w:t>
      </w:r>
      <w:r w:rsidRPr="00B33815">
        <w:rPr>
          <w:color w:val="000000"/>
          <w:sz w:val="28"/>
          <w:szCs w:val="28"/>
        </w:rPr>
        <w:t>а</w:t>
      </w:r>
      <w:r>
        <w:rPr>
          <w:color w:val="000000"/>
          <w:sz w:val="28"/>
          <w:szCs w:val="28"/>
          <w:lang w:val="kk-KZ"/>
        </w:rPr>
        <w:t>щ</w:t>
      </w:r>
      <w:proofErr w:type="spellStart"/>
      <w:r w:rsidRPr="00B33815">
        <w:rPr>
          <w:color w:val="000000"/>
          <w:sz w:val="28"/>
          <w:szCs w:val="28"/>
        </w:rPr>
        <w:t>ита</w:t>
      </w:r>
      <w:proofErr w:type="spellEnd"/>
      <w:r w:rsidRPr="00B33815">
        <w:rPr>
          <w:color w:val="000000"/>
          <w:sz w:val="28"/>
          <w:szCs w:val="28"/>
        </w:rPr>
        <w:t xml:space="preserve"> прав и интересов в установленном порядке в суде, также в других организациях при рассмотрений </w:t>
      </w:r>
      <w:r w:rsidRPr="00B33815">
        <w:rPr>
          <w:color w:val="000000"/>
          <w:sz w:val="28"/>
          <w:szCs w:val="28"/>
        </w:rPr>
        <w:lastRenderedPageBreak/>
        <w:t>правовых вопросов деятельности органа</w:t>
      </w:r>
      <w:r>
        <w:rPr>
          <w:color w:val="000000"/>
          <w:sz w:val="28"/>
          <w:szCs w:val="28"/>
        </w:rPr>
        <w:t xml:space="preserve"> государственных доходов</w:t>
      </w:r>
      <w:r w:rsidRPr="00B33815">
        <w:rPr>
          <w:color w:val="000000"/>
          <w:sz w:val="28"/>
          <w:szCs w:val="28"/>
        </w:rPr>
        <w:t xml:space="preserve">, оказание консультации по правовым вопросам работникам </w:t>
      </w:r>
      <w:r>
        <w:rPr>
          <w:color w:val="000000"/>
          <w:sz w:val="28"/>
          <w:szCs w:val="28"/>
        </w:rPr>
        <w:t>Д</w:t>
      </w:r>
      <w:r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Pr>
          <w:color w:val="000000"/>
          <w:sz w:val="28"/>
          <w:szCs w:val="28"/>
        </w:rPr>
        <w:t xml:space="preserve">зы административных материалов и правовых актов, организация и проведение </w:t>
      </w:r>
      <w:proofErr w:type="spellStart"/>
      <w:r>
        <w:rPr>
          <w:color w:val="000000"/>
          <w:sz w:val="28"/>
          <w:szCs w:val="28"/>
        </w:rPr>
        <w:t>претензионно</w:t>
      </w:r>
      <w:proofErr w:type="spellEnd"/>
      <w:r>
        <w:rPr>
          <w:color w:val="000000"/>
          <w:sz w:val="28"/>
          <w:szCs w:val="28"/>
        </w:rPr>
        <w:t xml:space="preserve">-исковой работы, </w:t>
      </w:r>
      <w:r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37071F" w:rsidRDefault="0037071F" w:rsidP="0037071F">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BE1669" w:rsidRPr="003A7241" w:rsidRDefault="00BE1669" w:rsidP="00BE1669">
      <w:pPr>
        <w:pStyle w:val="a3"/>
        <w:jc w:val="both"/>
        <w:rPr>
          <w:b/>
          <w:color w:val="000000"/>
          <w:sz w:val="28"/>
          <w:szCs w:val="28"/>
        </w:rPr>
      </w:pPr>
      <w:r w:rsidRPr="006A70AA">
        <w:rPr>
          <w:b/>
          <w:bCs/>
          <w:sz w:val="28"/>
          <w:szCs w:val="28"/>
        </w:rPr>
        <w:t xml:space="preserve">    </w:t>
      </w:r>
      <w:r w:rsidRPr="006A70AA">
        <w:rPr>
          <w:b/>
          <w:bCs/>
          <w:sz w:val="28"/>
          <w:szCs w:val="28"/>
          <w:lang w:val="kk-KZ"/>
        </w:rPr>
        <w:t>3</w:t>
      </w:r>
      <w:r w:rsidRPr="006A70AA">
        <w:rPr>
          <w:b/>
          <w:color w:val="000000"/>
          <w:sz w:val="28"/>
          <w:szCs w:val="28"/>
          <w:lang w:val="kk-KZ"/>
        </w:rPr>
        <w:t>.</w:t>
      </w:r>
      <w:r>
        <w:rPr>
          <w:b/>
          <w:color w:val="000000"/>
          <w:sz w:val="28"/>
          <w:szCs w:val="28"/>
          <w:lang w:val="kk-KZ"/>
        </w:rPr>
        <w:t xml:space="preserve">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w:t>
      </w:r>
      <w:r w:rsidR="006A70AA">
        <w:rPr>
          <w:b/>
          <w:color w:val="000000"/>
          <w:sz w:val="28"/>
          <w:szCs w:val="28"/>
          <w:lang w:val="kk-KZ"/>
        </w:rPr>
        <w:t>отдела администрирования и аудита НДС</w:t>
      </w:r>
      <w:r w:rsidR="00EE5F18">
        <w:rPr>
          <w:b/>
          <w:color w:val="000000"/>
          <w:sz w:val="28"/>
          <w:szCs w:val="28"/>
          <w:lang w:val="kk-KZ"/>
        </w:rPr>
        <w:t xml:space="preserve"> Управления администрирования косвенных налогов</w:t>
      </w:r>
      <w:r>
        <w:rPr>
          <w:b/>
          <w:color w:val="000000"/>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BE1669" w:rsidRPr="00DD3EB8" w:rsidRDefault="00BE1669" w:rsidP="00BE1669">
      <w:pPr>
        <w:shd w:val="clear" w:color="auto" w:fill="FFFFFF"/>
        <w:jc w:val="both"/>
        <w:rPr>
          <w:color w:val="000000"/>
          <w:sz w:val="28"/>
          <w:szCs w:val="28"/>
          <w:lang w:val="kk-KZ"/>
        </w:rPr>
      </w:pPr>
      <w:r w:rsidRPr="00745049">
        <w:rPr>
          <w:color w:val="000000"/>
          <w:szCs w:val="28"/>
          <w:lang w:val="kk-KZ"/>
        </w:rPr>
        <w:tab/>
      </w:r>
      <w:r w:rsidRPr="00F57A0B">
        <w:rPr>
          <w:b/>
          <w:color w:val="000000"/>
          <w:sz w:val="28"/>
          <w:szCs w:val="28"/>
        </w:rPr>
        <w:t>Функциональные обязанности:</w:t>
      </w:r>
      <w:r w:rsidRPr="00B33815">
        <w:rPr>
          <w:color w:val="000000"/>
          <w:sz w:val="28"/>
          <w:szCs w:val="28"/>
          <w:lang w:val="kk-KZ"/>
        </w:rPr>
        <w:t xml:space="preserve"> </w:t>
      </w:r>
      <w:r w:rsidR="00DD3EB8" w:rsidRPr="00DD3EB8">
        <w:rPr>
          <w:color w:val="000000"/>
          <w:sz w:val="28"/>
          <w:szCs w:val="28"/>
        </w:rPr>
        <w:t xml:space="preserve">Владение методами информационно-аналитической работы, участие в составлении прогноза на основе анализа поступлений НДС, осуществление проверок хозяйствующих субъектов по НДС, соблюдение требований налогового законодательства по НДС, администрирование НДС и владение его методикой, осуществление контроля по возврату НДС, осуществление тематической проверки правильности возврата суммы НДС, работа с налогоплательщиками.  </w:t>
      </w:r>
    </w:p>
    <w:p w:rsidR="00BE1669" w:rsidRDefault="00BE1669" w:rsidP="00BE1669">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sidR="00EE5F18">
        <w:rPr>
          <w:sz w:val="28"/>
          <w:szCs w:val="28"/>
          <w:lang w:val="kk-KZ"/>
        </w:rPr>
        <w:t>,</w:t>
      </w:r>
      <w:r w:rsidR="00EE5F18" w:rsidRPr="00EE5F18">
        <w:rPr>
          <w:szCs w:val="28"/>
          <w:lang w:val="kk-KZ"/>
        </w:rPr>
        <w:t xml:space="preserve"> </w:t>
      </w:r>
      <w:r w:rsidR="00F50F29" w:rsidRPr="00F50F29">
        <w:rPr>
          <w:sz w:val="28"/>
          <w:szCs w:val="28"/>
          <w:lang w:val="kk-KZ"/>
        </w:rPr>
        <w:t>менеджмент,</w:t>
      </w:r>
      <w:r w:rsidR="00F50F29">
        <w:rPr>
          <w:szCs w:val="28"/>
          <w:lang w:val="kk-KZ"/>
        </w:rPr>
        <w:t xml:space="preserve"> </w:t>
      </w:r>
      <w:r w:rsidR="00EE5F18" w:rsidRPr="00EE5F18">
        <w:rPr>
          <w:sz w:val="28"/>
          <w:szCs w:val="28"/>
          <w:lang w:val="kk-KZ"/>
        </w:rPr>
        <w:t>государственное и местное управление</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8F33AD" w:rsidRPr="003A7241" w:rsidRDefault="00F50F29" w:rsidP="008F33AD">
      <w:pPr>
        <w:pStyle w:val="a3"/>
        <w:jc w:val="both"/>
        <w:rPr>
          <w:b/>
          <w:color w:val="000000"/>
          <w:sz w:val="28"/>
          <w:szCs w:val="28"/>
        </w:rPr>
      </w:pPr>
      <w:r>
        <w:rPr>
          <w:lang w:val="kk-KZ"/>
        </w:rPr>
        <w:t xml:space="preserve"> </w:t>
      </w:r>
      <w:r w:rsidR="008F33AD" w:rsidRPr="006A70AA">
        <w:rPr>
          <w:b/>
          <w:bCs/>
          <w:sz w:val="28"/>
          <w:szCs w:val="28"/>
        </w:rPr>
        <w:t xml:space="preserve">    </w:t>
      </w:r>
      <w:r w:rsidR="008F33AD">
        <w:rPr>
          <w:b/>
          <w:bCs/>
          <w:sz w:val="28"/>
          <w:szCs w:val="28"/>
          <w:lang w:val="kk-KZ"/>
        </w:rPr>
        <w:t>4</w:t>
      </w:r>
      <w:r w:rsidR="008F33AD" w:rsidRPr="006A70AA">
        <w:rPr>
          <w:b/>
          <w:color w:val="000000"/>
          <w:sz w:val="28"/>
          <w:szCs w:val="28"/>
          <w:lang w:val="kk-KZ"/>
        </w:rPr>
        <w:t>.</w:t>
      </w:r>
      <w:r w:rsidR="008F33AD">
        <w:rPr>
          <w:b/>
          <w:color w:val="000000"/>
          <w:sz w:val="28"/>
          <w:szCs w:val="28"/>
          <w:lang w:val="kk-KZ"/>
        </w:rPr>
        <w:t xml:space="preserve"> </w:t>
      </w:r>
      <w:proofErr w:type="spellStart"/>
      <w:r w:rsidR="008F33AD" w:rsidRPr="00714C03">
        <w:rPr>
          <w:b/>
          <w:color w:val="000000"/>
          <w:sz w:val="28"/>
          <w:szCs w:val="28"/>
        </w:rPr>
        <w:t>Главн</w:t>
      </w:r>
      <w:proofErr w:type="spellEnd"/>
      <w:r w:rsidR="008F33AD">
        <w:rPr>
          <w:b/>
          <w:color w:val="000000"/>
          <w:sz w:val="28"/>
          <w:szCs w:val="28"/>
          <w:lang w:val="kk-KZ"/>
        </w:rPr>
        <w:t>ого</w:t>
      </w:r>
      <w:r w:rsidR="008F33AD" w:rsidRPr="00714C03">
        <w:rPr>
          <w:b/>
          <w:color w:val="000000"/>
          <w:sz w:val="28"/>
          <w:szCs w:val="28"/>
        </w:rPr>
        <w:t xml:space="preserve"> специалист</w:t>
      </w:r>
      <w:r w:rsidR="008F33AD">
        <w:rPr>
          <w:b/>
          <w:color w:val="000000"/>
          <w:sz w:val="28"/>
          <w:szCs w:val="28"/>
          <w:lang w:val="kk-KZ"/>
        </w:rPr>
        <w:t xml:space="preserve">а отдела принудительного взимания Управления по работе  с задолженностью </w:t>
      </w:r>
      <w:r w:rsidR="008F33AD" w:rsidRPr="003A7241">
        <w:rPr>
          <w:b/>
          <w:color w:val="000000"/>
          <w:sz w:val="28"/>
          <w:szCs w:val="28"/>
        </w:rPr>
        <w:t>(С-</w:t>
      </w:r>
      <w:r w:rsidR="008F33AD">
        <w:rPr>
          <w:b/>
          <w:color w:val="000000"/>
          <w:sz w:val="28"/>
          <w:szCs w:val="28"/>
          <w:lang w:val="kk-KZ"/>
        </w:rPr>
        <w:t>О</w:t>
      </w:r>
      <w:r w:rsidR="008F33AD" w:rsidRPr="003A7241">
        <w:rPr>
          <w:b/>
          <w:bCs/>
          <w:color w:val="000000"/>
          <w:sz w:val="28"/>
          <w:szCs w:val="28"/>
        </w:rPr>
        <w:t>-</w:t>
      </w:r>
      <w:r w:rsidR="008F33AD">
        <w:rPr>
          <w:b/>
          <w:bCs/>
          <w:color w:val="000000"/>
          <w:sz w:val="28"/>
          <w:szCs w:val="28"/>
          <w:lang w:val="kk-KZ"/>
        </w:rPr>
        <w:t>5</w:t>
      </w:r>
      <w:r w:rsidR="008F33AD" w:rsidRPr="003A7241">
        <w:rPr>
          <w:b/>
          <w:bCs/>
          <w:color w:val="000000"/>
          <w:sz w:val="28"/>
          <w:szCs w:val="28"/>
        </w:rPr>
        <w:t>,</w:t>
      </w:r>
      <w:r w:rsidR="008F33AD">
        <w:rPr>
          <w:b/>
          <w:bCs/>
          <w:color w:val="000000"/>
          <w:sz w:val="28"/>
          <w:szCs w:val="28"/>
          <w:lang w:val="kk-KZ"/>
        </w:rPr>
        <w:t xml:space="preserve">  1</w:t>
      </w:r>
      <w:r w:rsidR="008F33AD">
        <w:rPr>
          <w:b/>
          <w:bCs/>
          <w:color w:val="000000"/>
          <w:sz w:val="28"/>
          <w:szCs w:val="28"/>
        </w:rPr>
        <w:t xml:space="preserve"> единиц</w:t>
      </w:r>
      <w:r w:rsidR="008F33AD">
        <w:rPr>
          <w:b/>
          <w:bCs/>
          <w:color w:val="000000"/>
          <w:sz w:val="28"/>
          <w:szCs w:val="28"/>
          <w:lang w:val="kk-KZ"/>
        </w:rPr>
        <w:t>а</w:t>
      </w:r>
      <w:r w:rsidR="008F33AD" w:rsidRPr="003A7241">
        <w:rPr>
          <w:b/>
          <w:bCs/>
          <w:color w:val="000000"/>
          <w:sz w:val="28"/>
          <w:szCs w:val="28"/>
        </w:rPr>
        <w:t>).</w:t>
      </w:r>
    </w:p>
    <w:p w:rsidR="008F33AD" w:rsidRPr="00B33815" w:rsidRDefault="008F33AD" w:rsidP="00645656">
      <w:pPr>
        <w:pStyle w:val="2"/>
        <w:ind w:left="0"/>
        <w:jc w:val="both"/>
        <w:rPr>
          <w:color w:val="000000"/>
          <w:szCs w:val="28"/>
          <w:lang w:val="kk-KZ"/>
        </w:rPr>
      </w:pPr>
      <w:r w:rsidRPr="00745049">
        <w:rPr>
          <w:color w:val="000000"/>
          <w:szCs w:val="28"/>
          <w:lang w:val="kk-KZ"/>
        </w:rPr>
        <w:tab/>
      </w:r>
      <w:r w:rsidRPr="00AA39A2">
        <w:rPr>
          <w:rFonts w:ascii="Times New Roman" w:hAnsi="Times New Roman"/>
          <w:color w:val="000000"/>
          <w:szCs w:val="28"/>
        </w:rPr>
        <w:t>Функциональные обязанности:</w:t>
      </w:r>
      <w:r w:rsidR="00773A80">
        <w:rPr>
          <w:rFonts w:ascii="Times New Roman" w:hAnsi="Times New Roman"/>
          <w:color w:val="000000"/>
          <w:szCs w:val="28"/>
          <w:lang w:val="kk-KZ"/>
        </w:rPr>
        <w:t xml:space="preserve"> </w:t>
      </w:r>
      <w:r w:rsidR="00773A80" w:rsidRPr="00773A80">
        <w:rPr>
          <w:rFonts w:ascii="Times New Roman" w:hAnsi="Times New Roman"/>
          <w:b w:val="0"/>
          <w:color w:val="000000"/>
          <w:szCs w:val="28"/>
          <w:lang w:val="kk-KZ"/>
        </w:rPr>
        <w:t>О</w:t>
      </w:r>
      <w:proofErr w:type="spellStart"/>
      <w:r w:rsidR="00AA39A2" w:rsidRPr="00773A80">
        <w:rPr>
          <w:rFonts w:ascii="Times New Roman" w:hAnsi="Times New Roman"/>
          <w:b w:val="0"/>
          <w:color w:val="000000"/>
          <w:szCs w:val="28"/>
          <w:lang w:val="ru-RU"/>
        </w:rPr>
        <w:t>с</w:t>
      </w:r>
      <w:r w:rsidR="00AA39A2" w:rsidRPr="00AA39A2">
        <w:rPr>
          <w:rFonts w:ascii="Times New Roman" w:hAnsi="Times New Roman"/>
          <w:b w:val="0"/>
          <w:color w:val="000000"/>
          <w:szCs w:val="28"/>
          <w:lang w:val="ru-RU"/>
        </w:rPr>
        <w:t>уществление</w:t>
      </w:r>
      <w:proofErr w:type="spellEnd"/>
      <w:r w:rsidR="00AA39A2" w:rsidRPr="00AA39A2">
        <w:rPr>
          <w:rFonts w:ascii="Times New Roman" w:hAnsi="Times New Roman"/>
          <w:b w:val="0"/>
          <w:color w:val="000000"/>
          <w:szCs w:val="28"/>
          <w:lang w:val="ru-RU"/>
        </w:rPr>
        <w:t xml:space="preserve"> взаимодействия с другими государственными органами и организациями по применению мер принудительного взимания налоговой задолженности, </w:t>
      </w:r>
      <w:r w:rsidR="00AA39A2" w:rsidRPr="00AA39A2">
        <w:rPr>
          <w:rFonts w:ascii="Times New Roman" w:hAnsi="Times New Roman"/>
          <w:b w:val="0"/>
          <w:color w:val="000000"/>
          <w:szCs w:val="28"/>
        </w:rPr>
        <w:t>оказание практической и методической помощи нижестоящим управлениям</w:t>
      </w:r>
      <w:r w:rsidR="00773A80">
        <w:rPr>
          <w:rFonts w:ascii="Times New Roman" w:hAnsi="Times New Roman"/>
          <w:b w:val="0"/>
          <w:color w:val="000000"/>
          <w:szCs w:val="28"/>
          <w:lang w:val="kk-KZ"/>
        </w:rPr>
        <w:t xml:space="preserve"> государственных доходов</w:t>
      </w:r>
      <w:r w:rsidR="00AA39A2" w:rsidRPr="00AA39A2">
        <w:rPr>
          <w:rFonts w:ascii="Times New Roman" w:hAnsi="Times New Roman"/>
          <w:b w:val="0"/>
          <w:color w:val="000000"/>
          <w:szCs w:val="28"/>
        </w:rPr>
        <w:t>, подготовка, анализ, необходимых сведений и отчетностей по взиманию налоговой задолженности, владение</w:t>
      </w:r>
      <w:r w:rsidR="00773A80">
        <w:rPr>
          <w:rFonts w:ascii="Times New Roman" w:hAnsi="Times New Roman"/>
          <w:b w:val="0"/>
          <w:color w:val="000000"/>
          <w:szCs w:val="28"/>
        </w:rPr>
        <w:t xml:space="preserve"> методами аналитической работы</w:t>
      </w:r>
      <w:r w:rsidR="00773A80">
        <w:rPr>
          <w:rFonts w:ascii="Times New Roman" w:hAnsi="Times New Roman"/>
          <w:b w:val="0"/>
          <w:color w:val="000000"/>
          <w:szCs w:val="28"/>
          <w:lang w:val="kk-KZ"/>
        </w:rPr>
        <w:t>, защита интересов Департамента в судебных органах, осуществление проведения мероприятий  и организация работы по принудительному взиманию таможенных платежей, налогов и пеней. Р</w:t>
      </w:r>
      <w:proofErr w:type="spellStart"/>
      <w:r w:rsidR="00AA39A2" w:rsidRPr="00AA39A2">
        <w:rPr>
          <w:rFonts w:ascii="Times New Roman" w:hAnsi="Times New Roman"/>
          <w:b w:val="0"/>
          <w:color w:val="000000"/>
          <w:szCs w:val="28"/>
        </w:rPr>
        <w:t>абота</w:t>
      </w:r>
      <w:proofErr w:type="spellEnd"/>
      <w:r w:rsidR="00AA39A2" w:rsidRPr="00AA39A2">
        <w:rPr>
          <w:rFonts w:ascii="Times New Roman" w:hAnsi="Times New Roman"/>
          <w:b w:val="0"/>
          <w:color w:val="000000"/>
          <w:szCs w:val="28"/>
        </w:rPr>
        <w:t xml:space="preserve"> с гражданами.</w:t>
      </w:r>
      <w:r w:rsidR="00AA39A2" w:rsidRPr="00AA39A2">
        <w:rPr>
          <w:rFonts w:ascii="Times New Roman" w:hAnsi="Times New Roman"/>
          <w:color w:val="000000"/>
          <w:szCs w:val="28"/>
        </w:rPr>
        <w:t xml:space="preserve">   </w:t>
      </w:r>
    </w:p>
    <w:p w:rsidR="008B2BDD" w:rsidRDefault="008F33AD" w:rsidP="008F33AD">
      <w:pPr>
        <w:shd w:val="clear" w:color="auto" w:fill="FFFFFF"/>
        <w:ind w:right="-99"/>
        <w:jc w:val="both"/>
        <w:rPr>
          <w:b/>
          <w:bCs/>
          <w:sz w:val="28"/>
          <w:lang w:val="kk-KZ"/>
        </w:rPr>
      </w:pPr>
      <w:r>
        <w:rPr>
          <w:b/>
          <w:bCs/>
          <w:sz w:val="28"/>
          <w:lang w:val="kk-KZ"/>
        </w:rPr>
        <w:tab/>
      </w:r>
    </w:p>
    <w:p w:rsidR="008B2BDD" w:rsidRDefault="008B2BDD" w:rsidP="008F33AD">
      <w:pPr>
        <w:shd w:val="clear" w:color="auto" w:fill="FFFFFF"/>
        <w:ind w:right="-99"/>
        <w:jc w:val="both"/>
        <w:rPr>
          <w:b/>
          <w:bCs/>
          <w:sz w:val="28"/>
          <w:lang w:val="kk-KZ"/>
        </w:rPr>
      </w:pPr>
    </w:p>
    <w:p w:rsidR="008B2BDD" w:rsidRDefault="008B2BDD" w:rsidP="008F33AD">
      <w:pPr>
        <w:shd w:val="clear" w:color="auto" w:fill="FFFFFF"/>
        <w:ind w:right="-99"/>
        <w:jc w:val="both"/>
        <w:rPr>
          <w:b/>
          <w:bCs/>
          <w:sz w:val="28"/>
          <w:lang w:val="kk-KZ"/>
        </w:rPr>
      </w:pPr>
    </w:p>
    <w:p w:rsidR="008F33AD" w:rsidRDefault="008B2BDD" w:rsidP="008F33AD">
      <w:pPr>
        <w:shd w:val="clear" w:color="auto" w:fill="FFFFFF"/>
        <w:ind w:right="-99"/>
        <w:jc w:val="both"/>
        <w:rPr>
          <w:color w:val="000000"/>
          <w:sz w:val="28"/>
          <w:szCs w:val="28"/>
          <w:lang w:val="kk-KZ"/>
        </w:rPr>
      </w:pPr>
      <w:r>
        <w:rPr>
          <w:b/>
          <w:bCs/>
          <w:sz w:val="28"/>
          <w:lang w:val="kk-KZ"/>
        </w:rPr>
        <w:tab/>
      </w:r>
      <w:r w:rsidR="008F33AD">
        <w:rPr>
          <w:b/>
          <w:bCs/>
          <w:sz w:val="28"/>
        </w:rPr>
        <w:t>Требования к участникам конкурса</w:t>
      </w:r>
      <w:r w:rsidR="008F33AD">
        <w:rPr>
          <w:sz w:val="28"/>
        </w:rPr>
        <w:t>:</w:t>
      </w:r>
      <w:r w:rsidR="008F33AD">
        <w:rPr>
          <w:sz w:val="28"/>
          <w:lang w:val="kk-KZ"/>
        </w:rPr>
        <w:t xml:space="preserve"> в</w:t>
      </w:r>
      <w:proofErr w:type="spellStart"/>
      <w:r w:rsidR="008F33AD" w:rsidRPr="00B7779B">
        <w:rPr>
          <w:sz w:val="28"/>
          <w:szCs w:val="28"/>
        </w:rPr>
        <w:t>ысшее</w:t>
      </w:r>
      <w:proofErr w:type="spellEnd"/>
      <w:r w:rsidR="008F33AD">
        <w:rPr>
          <w:sz w:val="28"/>
          <w:szCs w:val="28"/>
          <w:lang w:val="kk-KZ"/>
        </w:rPr>
        <w:t xml:space="preserve"> образование</w:t>
      </w:r>
      <w:r w:rsidR="008F33AD" w:rsidRPr="00B7779B">
        <w:rPr>
          <w:sz w:val="28"/>
          <w:szCs w:val="28"/>
          <w:lang w:val="kk-KZ"/>
        </w:rPr>
        <w:t xml:space="preserve"> </w:t>
      </w:r>
      <w:r w:rsidR="008F33AD">
        <w:rPr>
          <w:sz w:val="28"/>
          <w:szCs w:val="28"/>
          <w:lang w:val="kk-KZ"/>
        </w:rPr>
        <w:t xml:space="preserve">- </w:t>
      </w:r>
      <w:r w:rsidR="008F33AD" w:rsidRPr="00A91317">
        <w:rPr>
          <w:sz w:val="28"/>
          <w:szCs w:val="28"/>
          <w:lang w:val="kk-KZ"/>
        </w:rPr>
        <w:t>социальные науки, экономика и бизнес: экономика, учет и аудит, финансы</w:t>
      </w:r>
      <w:r w:rsidR="008F33AD">
        <w:rPr>
          <w:sz w:val="28"/>
          <w:szCs w:val="28"/>
          <w:lang w:val="kk-KZ"/>
        </w:rPr>
        <w:t>,</w:t>
      </w:r>
      <w:r w:rsidR="008F33AD" w:rsidRPr="00EE5F18">
        <w:rPr>
          <w:szCs w:val="28"/>
          <w:lang w:val="kk-KZ"/>
        </w:rPr>
        <w:t xml:space="preserve"> </w:t>
      </w:r>
      <w:r w:rsidR="008F33AD">
        <w:rPr>
          <w:sz w:val="28"/>
          <w:szCs w:val="28"/>
          <w:lang w:val="kk-KZ"/>
        </w:rPr>
        <w:t>или  право: юриспруденция, таможенное дело</w:t>
      </w:r>
      <w:r w:rsidR="008F33AD" w:rsidRPr="00A91317">
        <w:rPr>
          <w:sz w:val="28"/>
          <w:szCs w:val="28"/>
          <w:lang w:val="kk-KZ"/>
        </w:rPr>
        <w:t>.</w:t>
      </w:r>
      <w:r w:rsidR="008F33AD">
        <w:rPr>
          <w:sz w:val="28"/>
          <w:szCs w:val="28"/>
          <w:lang w:val="kk-KZ"/>
        </w:rPr>
        <w:t xml:space="preserve"> </w:t>
      </w:r>
      <w:r w:rsidR="008F33AD" w:rsidRPr="00152137">
        <w:rPr>
          <w:sz w:val="28"/>
          <w:szCs w:val="28"/>
        </w:rPr>
        <w:t>Желательно наличие сертификатов о периодической переподготовке на курсах по профилю основной деятельности</w:t>
      </w:r>
      <w:r w:rsidR="008F33AD">
        <w:rPr>
          <w:sz w:val="28"/>
          <w:szCs w:val="28"/>
        </w:rPr>
        <w:t xml:space="preserve">. </w:t>
      </w:r>
      <w:r w:rsidR="008F33AD" w:rsidRPr="00152137">
        <w:rPr>
          <w:color w:val="000000"/>
          <w:sz w:val="28"/>
          <w:szCs w:val="28"/>
        </w:rPr>
        <w:t xml:space="preserve">Знание </w:t>
      </w:r>
      <w:r w:rsidR="008F33AD">
        <w:rPr>
          <w:color w:val="000000"/>
          <w:sz w:val="28"/>
          <w:szCs w:val="28"/>
        </w:rPr>
        <w:t xml:space="preserve">законодательств </w:t>
      </w:r>
      <w:r w:rsidR="008F33AD">
        <w:rPr>
          <w:sz w:val="28"/>
          <w:lang w:val="kk-KZ"/>
        </w:rPr>
        <w:t xml:space="preserve">и нормативно-правовых актов Республики Казахстан, </w:t>
      </w:r>
      <w:r w:rsidR="008F33AD" w:rsidRPr="00152137">
        <w:rPr>
          <w:color w:val="000000"/>
          <w:sz w:val="28"/>
          <w:szCs w:val="28"/>
        </w:rPr>
        <w:t>Стратегии «Казахстан - 2050»: новый политический курс состоявшегося государства</w:t>
      </w:r>
      <w:r w:rsidR="008F33AD">
        <w:rPr>
          <w:color w:val="000000"/>
          <w:sz w:val="28"/>
          <w:szCs w:val="28"/>
        </w:rPr>
        <w:t xml:space="preserve">. </w:t>
      </w:r>
    </w:p>
    <w:p w:rsidR="008B2BDD" w:rsidRDefault="008B2BDD" w:rsidP="008B2BDD">
      <w:pPr>
        <w:jc w:val="both"/>
        <w:rPr>
          <w:b/>
          <w:color w:val="000000"/>
          <w:sz w:val="28"/>
          <w:szCs w:val="28"/>
        </w:rPr>
      </w:pPr>
      <w:r>
        <w:rPr>
          <w:b/>
          <w:lang w:val="kk-KZ"/>
        </w:rPr>
        <w:tab/>
      </w:r>
      <w:r w:rsidRPr="00A12BF7">
        <w:rPr>
          <w:b/>
          <w:sz w:val="28"/>
          <w:szCs w:val="28"/>
          <w:lang w:val="kk-KZ"/>
        </w:rPr>
        <w:t>5</w:t>
      </w:r>
      <w:r w:rsidRPr="00A12BF7">
        <w:rPr>
          <w:b/>
          <w:color w:val="000000"/>
          <w:sz w:val="28"/>
          <w:szCs w:val="28"/>
          <w:lang w:val="kk-KZ"/>
        </w:rPr>
        <w:t>.</w:t>
      </w:r>
      <w:r>
        <w:rPr>
          <w:b/>
          <w:color w:val="000000"/>
          <w:sz w:val="28"/>
          <w:szCs w:val="28"/>
          <w:lang w:val="kk-KZ"/>
        </w:rPr>
        <w:t xml:space="preserve"> Руководителя Управления государственных доходов по Чингирлаускому району </w:t>
      </w:r>
      <w:r w:rsidRPr="003A7241">
        <w:rPr>
          <w:b/>
          <w:color w:val="000000"/>
          <w:sz w:val="28"/>
          <w:szCs w:val="28"/>
        </w:rPr>
        <w:t>(С-</w:t>
      </w:r>
      <w:r>
        <w:rPr>
          <w:b/>
          <w:color w:val="000000"/>
          <w:sz w:val="28"/>
          <w:szCs w:val="28"/>
          <w:lang w:val="en-US"/>
        </w:rPr>
        <w:t>R</w:t>
      </w:r>
      <w:r w:rsidRPr="003A7241">
        <w:rPr>
          <w:b/>
          <w:bCs/>
          <w:color w:val="000000"/>
          <w:sz w:val="28"/>
          <w:szCs w:val="28"/>
        </w:rPr>
        <w:t>-</w:t>
      </w:r>
      <w:r w:rsidRPr="00EF459F">
        <w:rPr>
          <w:b/>
          <w:bCs/>
          <w:color w:val="000000"/>
          <w:sz w:val="28"/>
          <w:szCs w:val="28"/>
        </w:rPr>
        <w:t>1</w:t>
      </w:r>
      <w:r w:rsidRPr="003A7241">
        <w:rPr>
          <w:b/>
          <w:bCs/>
          <w:color w:val="000000"/>
          <w:sz w:val="28"/>
          <w:szCs w:val="28"/>
        </w:rPr>
        <w:t>,</w:t>
      </w:r>
      <w:r w:rsidRPr="00E450B6">
        <w:rPr>
          <w:b/>
          <w:bCs/>
          <w:color w:val="000000"/>
          <w:sz w:val="28"/>
          <w:szCs w:val="28"/>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8B2BDD" w:rsidRPr="008917C4" w:rsidRDefault="008B2BDD" w:rsidP="008B2BDD">
      <w:pPr>
        <w:jc w:val="both"/>
        <w:rPr>
          <w:b/>
          <w:color w:val="000000"/>
          <w:sz w:val="28"/>
          <w:szCs w:val="28"/>
        </w:rPr>
      </w:pPr>
      <w:r>
        <w:rPr>
          <w:b/>
          <w:color w:val="000000"/>
          <w:sz w:val="28"/>
          <w:szCs w:val="28"/>
        </w:rPr>
        <w:tab/>
      </w:r>
      <w:r w:rsidRPr="008917C4">
        <w:rPr>
          <w:b/>
          <w:color w:val="000000"/>
          <w:sz w:val="28"/>
          <w:szCs w:val="28"/>
        </w:rPr>
        <w:t>Функциональные обязанности:</w:t>
      </w:r>
      <w:r w:rsidRPr="008917C4">
        <w:rPr>
          <w:color w:val="000000"/>
          <w:sz w:val="28"/>
          <w:szCs w:val="28"/>
          <w:lang w:val="kk-KZ"/>
        </w:rPr>
        <w:t xml:space="preserve"> Руководство</w:t>
      </w:r>
      <w:r w:rsidRPr="008917C4">
        <w:rPr>
          <w:b/>
          <w:color w:val="000000"/>
          <w:sz w:val="28"/>
          <w:szCs w:val="28"/>
          <w:lang w:val="kk-KZ"/>
        </w:rPr>
        <w:t xml:space="preserve"> </w:t>
      </w:r>
      <w:r w:rsidRPr="008917C4">
        <w:rPr>
          <w:color w:val="000000"/>
          <w:sz w:val="28"/>
          <w:szCs w:val="28"/>
          <w:lang w:val="kk-KZ"/>
        </w:rPr>
        <w:t>и организация работы управления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органов государственных доходов,</w:t>
      </w:r>
      <w:r w:rsidRPr="008917C4">
        <w:rPr>
          <w:b/>
          <w:color w:val="000000"/>
          <w:sz w:val="28"/>
          <w:szCs w:val="28"/>
          <w:lang w:val="kk-KZ"/>
        </w:rPr>
        <w:t xml:space="preserve"> </w:t>
      </w:r>
      <w:r w:rsidRPr="008917C4">
        <w:rPr>
          <w:sz w:val="28"/>
          <w:szCs w:val="28"/>
        </w:rPr>
        <w:t>назначение</w:t>
      </w:r>
      <w:r w:rsidRPr="008917C4">
        <w:rPr>
          <w:color w:val="000000"/>
          <w:sz w:val="28"/>
          <w:szCs w:val="28"/>
        </w:rPr>
        <w:t xml:space="preserve"> </w:t>
      </w:r>
      <w:r w:rsidRPr="008917C4">
        <w:rPr>
          <w:sz w:val="28"/>
          <w:szCs w:val="28"/>
        </w:rPr>
        <w:t>на должности и освобождение от должности работников управления</w:t>
      </w:r>
      <w:r w:rsidRPr="008917C4">
        <w:rPr>
          <w:color w:val="000000"/>
          <w:sz w:val="28"/>
          <w:szCs w:val="28"/>
        </w:rPr>
        <w:t xml:space="preserve"> в</w:t>
      </w:r>
      <w:r w:rsidRPr="008917C4">
        <w:rPr>
          <w:sz w:val="28"/>
          <w:szCs w:val="28"/>
        </w:rPr>
        <w:t xml:space="preserve"> соответствии с законодательством Республики Казахстан</w:t>
      </w:r>
      <w:r w:rsidRPr="008917C4">
        <w:rPr>
          <w:color w:val="000000"/>
          <w:sz w:val="28"/>
          <w:szCs w:val="28"/>
          <w:lang w:val="kk-KZ"/>
        </w:rPr>
        <w:t xml:space="preserve">, планирование контрольно-экономической работы  управления государственных доходов, </w:t>
      </w:r>
      <w:r w:rsidRPr="008917C4">
        <w:rPr>
          <w:sz w:val="28"/>
          <w:szCs w:val="28"/>
        </w:rPr>
        <w:t>обеспечение необходимыми условиями  для  выполнения прогнозных показателей</w:t>
      </w:r>
      <w:r w:rsidRPr="008917C4">
        <w:rPr>
          <w:sz w:val="28"/>
          <w:szCs w:val="28"/>
          <w:lang w:val="kk-KZ"/>
        </w:rPr>
        <w:t>, взыскания налоговой задолженности и других обязательных платежей в бюджет</w:t>
      </w:r>
      <w:r w:rsidRPr="008917C4">
        <w:rPr>
          <w:color w:val="000000"/>
          <w:sz w:val="28"/>
          <w:szCs w:val="28"/>
          <w:lang w:val="kk-KZ"/>
        </w:rPr>
        <w:t xml:space="preserve">,  оказание необходимой методической и консультативной помощи  работникам управления государственных доходов, </w:t>
      </w:r>
      <w:r w:rsidRPr="008917C4">
        <w:rPr>
          <w:color w:val="000000"/>
          <w:sz w:val="28"/>
          <w:szCs w:val="28"/>
        </w:rPr>
        <w:t xml:space="preserve">принимать  меры по профилактике коррупционных деяний работниками </w:t>
      </w:r>
      <w:r w:rsidRPr="008917C4">
        <w:rPr>
          <w:sz w:val="28"/>
          <w:szCs w:val="28"/>
        </w:rPr>
        <w:t>Управления государственных доходов</w:t>
      </w:r>
      <w:r w:rsidRPr="008917C4">
        <w:rPr>
          <w:color w:val="000000"/>
          <w:sz w:val="28"/>
          <w:szCs w:val="28"/>
        </w:rPr>
        <w:t>, предупреждению злоупотреблений служебным положением, искоренению коррупции.</w:t>
      </w:r>
    </w:p>
    <w:p w:rsidR="008B2BDD" w:rsidRPr="008917C4" w:rsidRDefault="008B2BDD" w:rsidP="008B2BDD">
      <w:pPr>
        <w:pStyle w:val="2"/>
        <w:ind w:left="0"/>
        <w:jc w:val="both"/>
        <w:rPr>
          <w:rFonts w:ascii="Times New Roman" w:hAnsi="Times New Roman"/>
          <w:b w:val="0"/>
          <w:color w:val="000000"/>
          <w:szCs w:val="28"/>
          <w:lang w:val="kk-KZ"/>
        </w:rPr>
      </w:pPr>
      <w:r>
        <w:rPr>
          <w:lang w:val="kk-KZ"/>
        </w:rPr>
        <w:tab/>
      </w:r>
      <w:r w:rsidRPr="008917C4">
        <w:rPr>
          <w:rFonts w:ascii="Times New Roman" w:hAnsi="Times New Roman"/>
        </w:rPr>
        <w:t>Требования к участникам конкурса:</w:t>
      </w:r>
      <w:r w:rsidRPr="008917C4">
        <w:rPr>
          <w:rFonts w:ascii="Times New Roman" w:hAnsi="Times New Roman"/>
          <w:b w:val="0"/>
          <w:lang w:val="kk-KZ"/>
        </w:rPr>
        <w:t xml:space="preserve"> 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 или право: юриспруденция</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D52CC" w:rsidRPr="00FB6224" w:rsidRDefault="00890F5A" w:rsidP="009C59F3">
      <w:pPr>
        <w:jc w:val="both"/>
        <w:rPr>
          <w:b/>
          <w:sz w:val="28"/>
          <w:szCs w:val="28"/>
          <w:highlight w:val="cyan"/>
        </w:rPr>
      </w:pPr>
      <w:r>
        <w:rPr>
          <w:lang w:val="kk-KZ"/>
        </w:rPr>
        <w:tab/>
      </w:r>
      <w:r w:rsidR="001D52CC" w:rsidRPr="00DF4DCF">
        <w:rPr>
          <w:sz w:val="28"/>
          <w:szCs w:val="28"/>
          <w:lang w:val="kk-KZ"/>
        </w:rPr>
        <w:t>Прием документов</w:t>
      </w:r>
      <w:r w:rsidR="00BB4BE9" w:rsidRPr="00BB4BE9">
        <w:rPr>
          <w:b/>
          <w:sz w:val="28"/>
          <w:szCs w:val="28"/>
          <w:lang w:val="kk-KZ"/>
        </w:rPr>
        <w:t xml:space="preserve"> </w:t>
      </w:r>
      <w:r w:rsidR="00AC65BA">
        <w:rPr>
          <w:b/>
          <w:sz w:val="28"/>
          <w:szCs w:val="28"/>
          <w:lang w:val="kk-KZ"/>
        </w:rPr>
        <w:t xml:space="preserve">с 27 июля 2017 года по 31 июля 2017 года  включительно  в течение </w:t>
      </w:r>
      <w:r w:rsidR="00F3154D">
        <w:rPr>
          <w:b/>
          <w:sz w:val="28"/>
          <w:szCs w:val="28"/>
          <w:lang w:val="kk-KZ"/>
        </w:rPr>
        <w:t>3</w:t>
      </w:r>
      <w:r w:rsidR="00AC65BA">
        <w:rPr>
          <w:b/>
          <w:sz w:val="28"/>
          <w:szCs w:val="28"/>
          <w:lang w:val="kk-KZ"/>
        </w:rPr>
        <w:t xml:space="preserve"> рабочих дней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60735C" w:rsidRDefault="00183EC7" w:rsidP="00934518">
      <w:pPr>
        <w:jc w:val="both"/>
        <w:rPr>
          <w:sz w:val="28"/>
          <w:szCs w:val="28"/>
          <w:lang w:val="kk-KZ"/>
        </w:rPr>
      </w:pPr>
      <w:r>
        <w:rPr>
          <w:sz w:val="28"/>
          <w:szCs w:val="28"/>
          <w:lang w:val="kk-KZ"/>
        </w:rPr>
        <w:tab/>
      </w:r>
    </w:p>
    <w:p w:rsidR="004F4CB0" w:rsidRPr="00934518" w:rsidRDefault="0060735C" w:rsidP="00934518">
      <w:pPr>
        <w:jc w:val="both"/>
        <w:rPr>
          <w:b/>
          <w:bCs/>
          <w:sz w:val="28"/>
          <w:szCs w:val="28"/>
          <w:lang w:val="kk-KZ"/>
        </w:rPr>
      </w:pPr>
      <w:r>
        <w:rPr>
          <w:b/>
          <w:color w:val="000000"/>
          <w:sz w:val="28"/>
          <w:szCs w:val="28"/>
          <w:lang w:val="kk-KZ"/>
        </w:rPr>
        <w:tab/>
      </w:r>
      <w:r w:rsidR="004F4CB0" w:rsidRPr="00934518">
        <w:rPr>
          <w:b/>
          <w:color w:val="000000"/>
          <w:sz w:val="28"/>
          <w:szCs w:val="28"/>
          <w:lang w:val="en-US"/>
        </w:rPr>
        <w:t>I</w:t>
      </w:r>
      <w:r w:rsidR="00CF2C3A" w:rsidRPr="00934518">
        <w:rPr>
          <w:b/>
          <w:color w:val="000000"/>
          <w:sz w:val="28"/>
          <w:szCs w:val="28"/>
          <w:lang w:val="kk-KZ"/>
        </w:rPr>
        <w:t>І</w:t>
      </w:r>
      <w:r w:rsidR="004F4CB0" w:rsidRPr="00934518">
        <w:rPr>
          <w:b/>
          <w:color w:val="000000"/>
          <w:sz w:val="28"/>
          <w:szCs w:val="28"/>
          <w:lang w:val="kk-KZ"/>
        </w:rPr>
        <w:t>. Управление государственных доходов по городу Уральск Д</w:t>
      </w:r>
      <w:r w:rsidR="004F4CB0" w:rsidRPr="00934518">
        <w:rPr>
          <w:b/>
          <w:color w:val="000000"/>
          <w:sz w:val="28"/>
          <w:szCs w:val="28"/>
        </w:rPr>
        <w:t>епартамента</w:t>
      </w:r>
      <w:r w:rsidR="004F4CB0" w:rsidRPr="00934518">
        <w:rPr>
          <w:b/>
          <w:color w:val="000000"/>
          <w:sz w:val="28"/>
          <w:szCs w:val="28"/>
          <w:lang w:val="kk-KZ"/>
        </w:rPr>
        <w:t xml:space="preserve"> государственных доходов</w:t>
      </w:r>
      <w:r w:rsidR="004F4CB0" w:rsidRPr="00934518">
        <w:rPr>
          <w:b/>
          <w:color w:val="000000"/>
          <w:sz w:val="28"/>
          <w:szCs w:val="28"/>
        </w:rPr>
        <w:t xml:space="preserve"> по Западно-Казахстанской области </w:t>
      </w:r>
      <w:r w:rsidR="004F4CB0" w:rsidRPr="00934518">
        <w:rPr>
          <w:b/>
          <w:color w:val="000000"/>
          <w:sz w:val="28"/>
          <w:szCs w:val="28"/>
          <w:lang w:val="kk-KZ"/>
        </w:rPr>
        <w:t>Комитета государственных доходов</w:t>
      </w:r>
      <w:r w:rsidR="004F4CB0" w:rsidRPr="00934518">
        <w:rPr>
          <w:b/>
          <w:color w:val="000000"/>
          <w:sz w:val="28"/>
          <w:szCs w:val="28"/>
        </w:rPr>
        <w:t xml:space="preserve"> Министерства финансов Республики Казахстан, 090</w:t>
      </w:r>
      <w:r w:rsidR="004F4CB0" w:rsidRPr="00934518">
        <w:rPr>
          <w:b/>
          <w:color w:val="000000"/>
          <w:sz w:val="28"/>
          <w:szCs w:val="28"/>
          <w:lang w:val="kk-KZ"/>
        </w:rPr>
        <w:t>0</w:t>
      </w:r>
      <w:r w:rsidR="004F4CB0" w:rsidRPr="00934518">
        <w:rPr>
          <w:b/>
          <w:color w:val="000000"/>
          <w:sz w:val="28"/>
          <w:szCs w:val="28"/>
        </w:rPr>
        <w:t xml:space="preserve">00, </w:t>
      </w:r>
      <w:r w:rsidR="004F4CB0" w:rsidRPr="00934518">
        <w:rPr>
          <w:b/>
          <w:color w:val="000000"/>
          <w:sz w:val="28"/>
          <w:szCs w:val="28"/>
          <w:lang w:val="kk-KZ"/>
        </w:rPr>
        <w:t>Западно-Казахстанская область,</w:t>
      </w:r>
      <w:r w:rsidR="004F4CB0" w:rsidRPr="00934518">
        <w:rPr>
          <w:b/>
          <w:color w:val="000000"/>
          <w:sz w:val="28"/>
          <w:szCs w:val="28"/>
        </w:rPr>
        <w:t xml:space="preserve"> </w:t>
      </w:r>
      <w:r w:rsidR="004F4CB0" w:rsidRPr="00934518">
        <w:rPr>
          <w:b/>
          <w:color w:val="000000"/>
          <w:sz w:val="28"/>
          <w:szCs w:val="28"/>
          <w:lang w:val="kk-KZ"/>
        </w:rPr>
        <w:t>город Уральск,</w:t>
      </w:r>
      <w:r w:rsidR="004F4CB0" w:rsidRPr="00934518">
        <w:rPr>
          <w:b/>
          <w:color w:val="000000"/>
          <w:sz w:val="28"/>
          <w:szCs w:val="28"/>
        </w:rPr>
        <w:t xml:space="preserve"> ул. </w:t>
      </w:r>
      <w:r w:rsidR="004F4CB0" w:rsidRPr="00934518">
        <w:rPr>
          <w:b/>
          <w:color w:val="000000"/>
          <w:sz w:val="28"/>
          <w:szCs w:val="28"/>
          <w:lang w:val="kk-KZ"/>
        </w:rPr>
        <w:t>Некрасова</w:t>
      </w:r>
      <w:r w:rsidR="004F4CB0" w:rsidRPr="00934518">
        <w:rPr>
          <w:b/>
          <w:color w:val="000000"/>
          <w:sz w:val="28"/>
          <w:szCs w:val="28"/>
        </w:rPr>
        <w:t xml:space="preserve">, </w:t>
      </w:r>
      <w:r w:rsidR="004F4CB0" w:rsidRPr="00934518">
        <w:rPr>
          <w:b/>
          <w:color w:val="000000"/>
          <w:sz w:val="28"/>
          <w:szCs w:val="28"/>
          <w:lang w:val="kk-KZ"/>
        </w:rPr>
        <w:t>д.30/1</w:t>
      </w:r>
      <w:r w:rsidR="004F4CB0" w:rsidRPr="00934518">
        <w:rPr>
          <w:b/>
          <w:color w:val="000000"/>
          <w:sz w:val="28"/>
          <w:szCs w:val="28"/>
        </w:rPr>
        <w:t>,</w:t>
      </w:r>
      <w:r w:rsidR="004F4CB0" w:rsidRPr="00934518">
        <w:rPr>
          <w:b/>
        </w:rPr>
        <w:t xml:space="preserve"> </w:t>
      </w:r>
      <w:r w:rsidR="004F4CB0" w:rsidRPr="00934518">
        <w:rPr>
          <w:b/>
          <w:sz w:val="28"/>
          <w:szCs w:val="28"/>
        </w:rPr>
        <w:t xml:space="preserve">телефон для справок </w:t>
      </w:r>
      <w:r w:rsidR="004F4CB0" w:rsidRPr="00934518">
        <w:rPr>
          <w:b/>
          <w:sz w:val="28"/>
          <w:szCs w:val="28"/>
          <w:lang w:val="kk-KZ"/>
        </w:rPr>
        <w:t>(87112) 24-28-35, 24-28-85, факс 51-24-34</w:t>
      </w:r>
      <w:r w:rsidR="004F4CB0" w:rsidRPr="00934518">
        <w:rPr>
          <w:b/>
          <w:noProof/>
          <w:sz w:val="28"/>
          <w:szCs w:val="28"/>
        </w:rPr>
        <w:t xml:space="preserve">, </w:t>
      </w:r>
      <w:r w:rsidR="004F4CB0" w:rsidRPr="00934518">
        <w:rPr>
          <w:b/>
          <w:sz w:val="28"/>
          <w:szCs w:val="28"/>
          <w:lang w:val="kk-KZ"/>
        </w:rPr>
        <w:t xml:space="preserve">электронный адрес: </w:t>
      </w:r>
      <w:r w:rsidR="004F4CB0" w:rsidRPr="00934518">
        <w:rPr>
          <w:b/>
          <w:sz w:val="28"/>
          <w:szCs w:val="28"/>
          <w:u w:val="single"/>
          <w:lang w:val="kk-KZ"/>
        </w:rPr>
        <w:t>uralsk@taxwest.mgd.kz,</w:t>
      </w:r>
      <w:r w:rsidR="004F4CB0" w:rsidRPr="00934518">
        <w:rPr>
          <w:rStyle w:val="a7"/>
          <w:b/>
          <w:color w:val="auto"/>
          <w:sz w:val="28"/>
          <w:szCs w:val="28"/>
          <w:lang w:val="kk-KZ"/>
        </w:rPr>
        <w:t xml:space="preserve"> </w:t>
      </w:r>
      <w:hyperlink r:id="rId9" w:history="1">
        <w:r w:rsidR="004F4CB0" w:rsidRPr="00934518">
          <w:rPr>
            <w:rStyle w:val="a7"/>
            <w:b/>
            <w:color w:val="auto"/>
            <w:sz w:val="28"/>
            <w:szCs w:val="28"/>
            <w:lang w:val="kk-KZ"/>
          </w:rPr>
          <w:t>gihsanova@taxwest.mgd.kz</w:t>
        </w:r>
      </w:hyperlink>
      <w:r w:rsidR="004F4CB0" w:rsidRPr="00934518">
        <w:rPr>
          <w:b/>
          <w:sz w:val="28"/>
          <w:szCs w:val="28"/>
          <w:u w:val="single"/>
          <w:lang w:val="kk-KZ"/>
        </w:rPr>
        <w:t xml:space="preserve">, </w:t>
      </w:r>
      <w:hyperlink r:id="rId10"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@taxwest.mgd.kz</w:t>
        </w:r>
      </w:hyperlink>
      <w:r w:rsidR="004F4CB0" w:rsidRPr="00934518">
        <w:rPr>
          <w:b/>
          <w:sz w:val="28"/>
          <w:szCs w:val="28"/>
          <w:u w:val="single"/>
          <w:lang w:val="kk-KZ"/>
        </w:rPr>
        <w:t xml:space="preserve">, </w:t>
      </w:r>
      <w:hyperlink r:id="rId11"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@kgd.gov.kz</w:t>
        </w:r>
      </w:hyperlink>
      <w:r w:rsidR="004F4CB0" w:rsidRPr="00934518">
        <w:rPr>
          <w:b/>
          <w:szCs w:val="28"/>
          <w:lang w:val="kk-KZ"/>
        </w:rPr>
        <w:t xml:space="preserve"> </w:t>
      </w:r>
      <w:r w:rsidR="004F4CB0" w:rsidRPr="00934518">
        <w:rPr>
          <w:b/>
          <w:sz w:val="28"/>
          <w:szCs w:val="28"/>
        </w:rPr>
        <w:t xml:space="preserve">объявляет </w:t>
      </w:r>
      <w:r w:rsidR="004F4CB0" w:rsidRPr="00934518">
        <w:rPr>
          <w:b/>
          <w:sz w:val="28"/>
          <w:szCs w:val="28"/>
          <w:lang w:val="kk-KZ"/>
        </w:rPr>
        <w:t>в</w:t>
      </w:r>
      <w:proofErr w:type="spellStart"/>
      <w:r w:rsidR="004F4CB0" w:rsidRPr="00934518">
        <w:rPr>
          <w:b/>
          <w:iCs/>
          <w:sz w:val="28"/>
          <w:szCs w:val="28"/>
        </w:rPr>
        <w:t>нутренний</w:t>
      </w:r>
      <w:proofErr w:type="spellEnd"/>
      <w:r w:rsidR="004F4CB0" w:rsidRPr="00934518">
        <w:rPr>
          <w:b/>
          <w:iCs/>
          <w:sz w:val="28"/>
          <w:szCs w:val="28"/>
        </w:rPr>
        <w:t xml:space="preserve"> конкурс среди государственных служащих Министерства финансов Республики </w:t>
      </w:r>
      <w:r w:rsidR="004F4CB0" w:rsidRPr="00934518">
        <w:rPr>
          <w:b/>
          <w:iCs/>
          <w:sz w:val="28"/>
          <w:szCs w:val="28"/>
          <w:lang w:val="kk-KZ"/>
        </w:rPr>
        <w:t xml:space="preserve">Казахстан </w:t>
      </w:r>
      <w:r w:rsidR="004F4CB0" w:rsidRPr="00934518">
        <w:rPr>
          <w:b/>
          <w:iCs/>
          <w:sz w:val="28"/>
          <w:szCs w:val="28"/>
        </w:rPr>
        <w:t xml:space="preserve">для занятия </w:t>
      </w:r>
      <w:proofErr w:type="spellStart"/>
      <w:r w:rsidR="004F4CB0" w:rsidRPr="00934518">
        <w:rPr>
          <w:b/>
          <w:iCs/>
          <w:sz w:val="28"/>
          <w:szCs w:val="28"/>
        </w:rPr>
        <w:t>вакантн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административн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государственн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должност</w:t>
      </w:r>
      <w:proofErr w:type="spellEnd"/>
      <w:r w:rsidR="00700D88">
        <w:rPr>
          <w:b/>
          <w:iCs/>
          <w:sz w:val="28"/>
          <w:szCs w:val="28"/>
          <w:lang w:val="kk-KZ"/>
        </w:rPr>
        <w:t>ей</w:t>
      </w:r>
      <w:r w:rsidR="004F4CB0" w:rsidRPr="00934518">
        <w:rPr>
          <w:b/>
          <w:iCs/>
          <w:sz w:val="28"/>
          <w:szCs w:val="28"/>
        </w:rPr>
        <w:t xml:space="preserve"> корпуса «Б»</w:t>
      </w:r>
      <w:r w:rsidR="004F4CB0" w:rsidRPr="00934518">
        <w:rPr>
          <w:b/>
          <w:sz w:val="28"/>
          <w:szCs w:val="28"/>
        </w:rPr>
        <w:t xml:space="preserve">: </w:t>
      </w:r>
    </w:p>
    <w:p w:rsidR="00350AAC" w:rsidRPr="004B4F63" w:rsidRDefault="001842FE" w:rsidP="00350AAC">
      <w:pPr>
        <w:jc w:val="both"/>
        <w:rPr>
          <w:b/>
          <w:color w:val="000000"/>
          <w:sz w:val="28"/>
          <w:szCs w:val="28"/>
          <w:lang w:val="kk-KZ"/>
        </w:rPr>
      </w:pPr>
      <w:r>
        <w:rPr>
          <w:b/>
          <w:sz w:val="28"/>
          <w:szCs w:val="28"/>
          <w:lang w:val="kk-KZ"/>
        </w:rPr>
        <w:tab/>
      </w:r>
      <w:r w:rsidR="00AA6047">
        <w:rPr>
          <w:b/>
          <w:sz w:val="28"/>
          <w:szCs w:val="28"/>
          <w:lang w:val="kk-KZ"/>
        </w:rPr>
        <w:t>1</w:t>
      </w:r>
      <w:r w:rsidR="00350AAC" w:rsidRPr="007F2E94">
        <w:rPr>
          <w:b/>
          <w:sz w:val="28"/>
          <w:szCs w:val="28"/>
        </w:rPr>
        <w:t xml:space="preserve">. </w:t>
      </w:r>
      <w:r w:rsidR="00350AAC">
        <w:rPr>
          <w:b/>
          <w:sz w:val="28"/>
          <w:szCs w:val="28"/>
          <w:lang w:val="kk-KZ"/>
        </w:rPr>
        <w:t>Главного специалиста</w:t>
      </w:r>
      <w:r w:rsidR="00350AAC" w:rsidRPr="007F2E94">
        <w:rPr>
          <w:b/>
          <w:sz w:val="28"/>
          <w:szCs w:val="28"/>
        </w:rPr>
        <w:t xml:space="preserve"> отдела </w:t>
      </w:r>
      <w:r w:rsidR="00350AAC">
        <w:rPr>
          <w:b/>
          <w:sz w:val="28"/>
          <w:szCs w:val="28"/>
          <w:lang w:val="kk-KZ"/>
        </w:rPr>
        <w:t xml:space="preserve">по работе с налогоплательщиками </w:t>
      </w:r>
      <w:r w:rsidR="00350AAC" w:rsidRPr="007F2E94">
        <w:rPr>
          <w:b/>
          <w:color w:val="000000"/>
          <w:sz w:val="28"/>
          <w:szCs w:val="28"/>
        </w:rPr>
        <w:t>(С-R</w:t>
      </w:r>
      <w:r w:rsidR="00350AAC" w:rsidRPr="007F2E94">
        <w:rPr>
          <w:b/>
          <w:bCs/>
          <w:color w:val="000000"/>
          <w:sz w:val="28"/>
          <w:szCs w:val="28"/>
        </w:rPr>
        <w:t>-4, 1 единица</w:t>
      </w:r>
      <w:r w:rsidR="00350AAC" w:rsidRPr="0084197A">
        <w:rPr>
          <w:b/>
          <w:sz w:val="28"/>
          <w:szCs w:val="28"/>
          <w:lang w:val="kk-KZ"/>
        </w:rPr>
        <w:t>)</w:t>
      </w:r>
      <w:r w:rsidR="00350AAC" w:rsidRPr="007F2E94">
        <w:rPr>
          <w:b/>
          <w:sz w:val="28"/>
          <w:szCs w:val="28"/>
          <w:lang w:val="kk-KZ"/>
        </w:rPr>
        <w:t>.</w:t>
      </w:r>
    </w:p>
    <w:p w:rsidR="00350AAC" w:rsidRPr="00FE5E4E" w:rsidRDefault="00350AAC" w:rsidP="00350AAC">
      <w:pPr>
        <w:pStyle w:val="ae"/>
        <w:ind w:firstLine="439"/>
        <w:jc w:val="both"/>
        <w:rPr>
          <w:rFonts w:ascii="Times New Roman" w:hAnsi="Times New Roman" w:cs="Times New Roman"/>
          <w:sz w:val="28"/>
          <w:szCs w:val="28"/>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Pr="00131982">
        <w:rPr>
          <w:rFonts w:ascii="Times New Roman" w:hAnsi="Times New Roman" w:cs="Times New Roman"/>
          <w:sz w:val="28"/>
          <w:szCs w:val="28"/>
        </w:rPr>
        <w:t>Обеспечение полноты и своевременности поступлени</w:t>
      </w:r>
      <w:r>
        <w:rPr>
          <w:rFonts w:ascii="Times New Roman" w:hAnsi="Times New Roman" w:cs="Times New Roman"/>
          <w:sz w:val="28"/>
          <w:szCs w:val="28"/>
        </w:rPr>
        <w:t>я</w:t>
      </w:r>
      <w:r w:rsidRPr="00131982">
        <w:rPr>
          <w:rFonts w:ascii="Times New Roman" w:hAnsi="Times New Roman" w:cs="Times New Roman"/>
          <w:sz w:val="28"/>
          <w:szCs w:val="28"/>
        </w:rPr>
        <w:t xml:space="preserve"> налогов и других платежей в бюджет, </w:t>
      </w:r>
      <w:r>
        <w:rPr>
          <w:rFonts w:ascii="Times New Roman" w:hAnsi="Times New Roman" w:cs="Times New Roman"/>
          <w:sz w:val="28"/>
          <w:szCs w:val="28"/>
          <w:lang w:val="kk-KZ"/>
        </w:rPr>
        <w:t xml:space="preserve">вручений уведомлений и проведение камерального контроля, </w:t>
      </w:r>
      <w:r w:rsidRPr="00131982">
        <w:rPr>
          <w:rFonts w:ascii="Times New Roman" w:hAnsi="Times New Roman" w:cs="Times New Roman"/>
          <w:sz w:val="28"/>
          <w:szCs w:val="28"/>
          <w:lang w:val="be-BY"/>
        </w:rPr>
        <w:t>контроль за исполнением налогоплательщиками налоговых обязательств</w:t>
      </w:r>
      <w:r>
        <w:rPr>
          <w:rFonts w:ascii="Times New Roman" w:hAnsi="Times New Roman" w:cs="Times New Roman"/>
          <w:sz w:val="28"/>
          <w:szCs w:val="28"/>
          <w:lang w:val="be-BY"/>
        </w:rPr>
        <w:t>, контроль за переплатой, формирование списка бездействующих налогоплательщиков</w:t>
      </w:r>
      <w:r>
        <w:rPr>
          <w:rFonts w:ascii="Times New Roman" w:hAnsi="Times New Roman" w:cs="Times New Roman"/>
          <w:sz w:val="28"/>
          <w:szCs w:val="28"/>
        </w:rPr>
        <w:t>,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КоАП РК.</w:t>
      </w:r>
    </w:p>
    <w:p w:rsidR="00350AAC" w:rsidRDefault="00350AAC" w:rsidP="00350AAC">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C40DA9">
        <w:rPr>
          <w:sz w:val="28"/>
          <w:szCs w:val="28"/>
        </w:rPr>
        <w:t xml:space="preserve">социальные науки, экономика и бизнес: экономика, учет и аудит, </w:t>
      </w:r>
      <w:proofErr w:type="spellStart"/>
      <w:r w:rsidRPr="00C40DA9">
        <w:rPr>
          <w:sz w:val="28"/>
          <w:szCs w:val="28"/>
        </w:rPr>
        <w:t>финанс</w:t>
      </w:r>
      <w:proofErr w:type="spellEnd"/>
      <w:r w:rsidRPr="00C40DA9">
        <w:rPr>
          <w:sz w:val="28"/>
          <w:szCs w:val="28"/>
          <w:lang w:val="kk-KZ"/>
        </w:rPr>
        <w:t>ы</w:t>
      </w:r>
      <w:r w:rsidRPr="00C40DA9">
        <w:rPr>
          <w:sz w:val="28"/>
          <w:szCs w:val="28"/>
        </w:rPr>
        <w:t>, менеджмент, государственно</w:t>
      </w:r>
      <w:r w:rsidRPr="00C40DA9">
        <w:rPr>
          <w:sz w:val="28"/>
          <w:szCs w:val="28"/>
          <w:lang w:val="kk-KZ"/>
        </w:rPr>
        <w:t>е</w:t>
      </w:r>
      <w:r w:rsidRPr="00C40DA9">
        <w:rPr>
          <w:sz w:val="28"/>
          <w:szCs w:val="28"/>
        </w:rPr>
        <w:t xml:space="preserve"> и </w:t>
      </w:r>
      <w:proofErr w:type="spellStart"/>
      <w:r w:rsidRPr="00C40DA9">
        <w:rPr>
          <w:sz w:val="28"/>
          <w:szCs w:val="28"/>
        </w:rPr>
        <w:t>местно</w:t>
      </w:r>
      <w:proofErr w:type="spellEnd"/>
      <w:r w:rsidRPr="00C40DA9">
        <w:rPr>
          <w:sz w:val="28"/>
          <w:szCs w:val="28"/>
          <w:lang w:val="kk-KZ"/>
        </w:rPr>
        <w:t>е</w:t>
      </w:r>
      <w:r w:rsidRPr="00C40DA9">
        <w:rPr>
          <w:sz w:val="28"/>
          <w:szCs w:val="28"/>
        </w:rPr>
        <w:t xml:space="preserve"> </w:t>
      </w:r>
      <w:proofErr w:type="spellStart"/>
      <w:r w:rsidRPr="00C40DA9">
        <w:rPr>
          <w:sz w:val="28"/>
          <w:szCs w:val="28"/>
        </w:rPr>
        <w:t>управлени</w:t>
      </w:r>
      <w:proofErr w:type="spellEnd"/>
      <w:r w:rsidR="00AC5DBE">
        <w:rPr>
          <w:sz w:val="28"/>
          <w:szCs w:val="28"/>
          <w:lang w:val="kk-KZ"/>
        </w:rPr>
        <w:t>е или</w:t>
      </w:r>
      <w:r>
        <w:rPr>
          <w:sz w:val="28"/>
          <w:szCs w:val="28"/>
          <w:lang w:val="kk-KZ"/>
        </w:rPr>
        <w:t xml:space="preserve"> </w:t>
      </w:r>
      <w:r w:rsidRPr="00C40DA9">
        <w:rPr>
          <w:sz w:val="28"/>
          <w:szCs w:val="28"/>
        </w:rPr>
        <w:t>технические науки и технологий:</w:t>
      </w:r>
      <w:r w:rsidRPr="00C40DA9">
        <w:rPr>
          <w:sz w:val="28"/>
          <w:szCs w:val="28"/>
          <w:lang w:val="kk-KZ"/>
        </w:rPr>
        <w:t xml:space="preserve"> </w:t>
      </w:r>
      <w:r w:rsidRPr="00C40DA9">
        <w:rPr>
          <w:sz w:val="28"/>
          <w:szCs w:val="28"/>
        </w:rPr>
        <w:t>автоматизация и управление</w:t>
      </w:r>
      <w:r w:rsidRPr="00C40DA9">
        <w:rPr>
          <w:sz w:val="28"/>
          <w:szCs w:val="28"/>
          <w:lang w:val="kk-KZ"/>
        </w:rPr>
        <w:t>,</w:t>
      </w:r>
      <w:r w:rsidRPr="00C40DA9">
        <w:rPr>
          <w:sz w:val="28"/>
          <w:szCs w:val="28"/>
        </w:rPr>
        <w:t xml:space="preserve"> информационные системы, вычислительная техника и программное обеспечение</w:t>
      </w:r>
      <w:r w:rsidRPr="00C40DA9">
        <w:rPr>
          <w:sz w:val="28"/>
          <w:szCs w:val="28"/>
          <w:lang w:val="kk-KZ"/>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5F2132" w:rsidRPr="004B4F63" w:rsidRDefault="005F2132" w:rsidP="005F2132">
      <w:pPr>
        <w:jc w:val="both"/>
        <w:rPr>
          <w:b/>
          <w:color w:val="000000"/>
          <w:sz w:val="28"/>
          <w:szCs w:val="28"/>
          <w:lang w:val="kk-KZ"/>
        </w:rPr>
      </w:pPr>
      <w:r>
        <w:rPr>
          <w:b/>
          <w:sz w:val="28"/>
          <w:szCs w:val="28"/>
          <w:lang w:val="kk-KZ"/>
        </w:rPr>
        <w:tab/>
      </w:r>
      <w:r w:rsidR="00AA6047">
        <w:rPr>
          <w:b/>
          <w:sz w:val="28"/>
          <w:szCs w:val="28"/>
          <w:lang w:val="kk-KZ"/>
        </w:rPr>
        <w:t>2</w:t>
      </w:r>
      <w:r w:rsidRPr="007F2E94">
        <w:rPr>
          <w:b/>
          <w:sz w:val="28"/>
          <w:szCs w:val="28"/>
        </w:rPr>
        <w:t xml:space="preserve">. </w:t>
      </w:r>
      <w:r>
        <w:rPr>
          <w:b/>
          <w:sz w:val="28"/>
          <w:szCs w:val="28"/>
          <w:lang w:val="kk-KZ"/>
        </w:rPr>
        <w:t>Главного специалиста</w:t>
      </w:r>
      <w:r w:rsidRPr="007F2E94">
        <w:rPr>
          <w:b/>
          <w:sz w:val="28"/>
          <w:szCs w:val="28"/>
        </w:rPr>
        <w:t xml:space="preserve"> отдела </w:t>
      </w:r>
      <w:r>
        <w:rPr>
          <w:b/>
          <w:sz w:val="28"/>
          <w:szCs w:val="28"/>
          <w:lang w:val="kk-KZ"/>
        </w:rPr>
        <w:t>по работе с налогоплательщиками</w:t>
      </w:r>
      <w:r w:rsidR="00B74631">
        <w:rPr>
          <w:b/>
          <w:sz w:val="28"/>
          <w:szCs w:val="28"/>
          <w:lang w:val="kk-KZ"/>
        </w:rPr>
        <w:t xml:space="preserve"> </w:t>
      </w:r>
      <w:r w:rsidR="00B74631" w:rsidRPr="009D1DC2">
        <w:rPr>
          <w:b/>
          <w:color w:val="000000"/>
          <w:sz w:val="28"/>
          <w:szCs w:val="28"/>
          <w:lang w:val="kk-KZ"/>
        </w:rPr>
        <w:t xml:space="preserve">(временно, </w:t>
      </w:r>
      <w:r w:rsidR="00B74631" w:rsidRPr="009D1DC2">
        <w:rPr>
          <w:b/>
          <w:sz w:val="28"/>
          <w:szCs w:val="28"/>
        </w:rPr>
        <w:t xml:space="preserve">на период </w:t>
      </w:r>
      <w:r w:rsidR="00B74631">
        <w:rPr>
          <w:b/>
          <w:sz w:val="28"/>
          <w:szCs w:val="28"/>
          <w:lang w:val="kk-KZ"/>
        </w:rPr>
        <w:t xml:space="preserve">отпуска </w:t>
      </w:r>
      <w:r w:rsidR="00B74631" w:rsidRPr="009D1DC2">
        <w:rPr>
          <w:b/>
          <w:sz w:val="28"/>
          <w:szCs w:val="28"/>
          <w:lang w:val="kk-KZ"/>
        </w:rPr>
        <w:t>по уходу за ребенком</w:t>
      </w:r>
      <w:r w:rsidR="00B74631">
        <w:rPr>
          <w:b/>
          <w:sz w:val="28"/>
          <w:szCs w:val="28"/>
          <w:lang w:val="kk-KZ"/>
        </w:rPr>
        <w:t xml:space="preserve"> </w:t>
      </w:r>
      <w:r w:rsidR="00B74631" w:rsidRPr="009D1DC2">
        <w:rPr>
          <w:b/>
          <w:sz w:val="28"/>
          <w:szCs w:val="28"/>
        </w:rPr>
        <w:t xml:space="preserve"> основного </w:t>
      </w:r>
      <w:r w:rsidR="00B74631">
        <w:rPr>
          <w:b/>
          <w:sz w:val="28"/>
          <w:szCs w:val="28"/>
          <w:lang w:val="kk-KZ"/>
        </w:rPr>
        <w:t>работника, до 05 ноября 2018 года),</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5F2132" w:rsidRPr="00FE5E4E" w:rsidRDefault="005F2132" w:rsidP="005F2132">
      <w:pPr>
        <w:pStyle w:val="ae"/>
        <w:ind w:firstLine="439"/>
        <w:jc w:val="both"/>
        <w:rPr>
          <w:rFonts w:ascii="Times New Roman" w:hAnsi="Times New Roman" w:cs="Times New Roman"/>
          <w:sz w:val="28"/>
          <w:szCs w:val="28"/>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Pr="00131982">
        <w:rPr>
          <w:rFonts w:ascii="Times New Roman" w:hAnsi="Times New Roman" w:cs="Times New Roman"/>
          <w:sz w:val="28"/>
          <w:szCs w:val="28"/>
        </w:rPr>
        <w:t>Обеспечение полноты и своевременности поступлени</w:t>
      </w:r>
      <w:r>
        <w:rPr>
          <w:rFonts w:ascii="Times New Roman" w:hAnsi="Times New Roman" w:cs="Times New Roman"/>
          <w:sz w:val="28"/>
          <w:szCs w:val="28"/>
        </w:rPr>
        <w:t>я</w:t>
      </w:r>
      <w:r w:rsidRPr="00131982">
        <w:rPr>
          <w:rFonts w:ascii="Times New Roman" w:hAnsi="Times New Roman" w:cs="Times New Roman"/>
          <w:sz w:val="28"/>
          <w:szCs w:val="28"/>
        </w:rPr>
        <w:t xml:space="preserve"> налогов и других платежей в бюджет, </w:t>
      </w:r>
      <w:r>
        <w:rPr>
          <w:rFonts w:ascii="Times New Roman" w:hAnsi="Times New Roman" w:cs="Times New Roman"/>
          <w:sz w:val="28"/>
          <w:szCs w:val="28"/>
          <w:lang w:val="kk-KZ"/>
        </w:rPr>
        <w:t xml:space="preserve">вручений уведомлений и проведение камерального контроля, </w:t>
      </w:r>
      <w:r w:rsidRPr="00131982">
        <w:rPr>
          <w:rFonts w:ascii="Times New Roman" w:hAnsi="Times New Roman" w:cs="Times New Roman"/>
          <w:sz w:val="28"/>
          <w:szCs w:val="28"/>
          <w:lang w:val="be-BY"/>
        </w:rPr>
        <w:t>контроль за исполнением налогоплательщиками налоговых обязательств</w:t>
      </w:r>
      <w:r>
        <w:rPr>
          <w:rFonts w:ascii="Times New Roman" w:hAnsi="Times New Roman" w:cs="Times New Roman"/>
          <w:sz w:val="28"/>
          <w:szCs w:val="28"/>
          <w:lang w:val="be-BY"/>
        </w:rPr>
        <w:t>, контроль за переплатой, формирование списка бездействующих налогоплательщиков</w:t>
      </w:r>
      <w:r>
        <w:rPr>
          <w:rFonts w:ascii="Times New Roman" w:hAnsi="Times New Roman" w:cs="Times New Roman"/>
          <w:sz w:val="28"/>
          <w:szCs w:val="28"/>
        </w:rPr>
        <w:t>,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КоАП РК.</w:t>
      </w:r>
    </w:p>
    <w:p w:rsidR="005F2132" w:rsidRDefault="005F2132" w:rsidP="005F2132">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C40DA9">
        <w:rPr>
          <w:sz w:val="28"/>
          <w:szCs w:val="28"/>
        </w:rPr>
        <w:t xml:space="preserve">социальные науки, экономика и бизнес: экономика, учет и аудит, </w:t>
      </w:r>
      <w:proofErr w:type="spellStart"/>
      <w:r w:rsidRPr="00C40DA9">
        <w:rPr>
          <w:sz w:val="28"/>
          <w:szCs w:val="28"/>
        </w:rPr>
        <w:t>финанс</w:t>
      </w:r>
      <w:proofErr w:type="spellEnd"/>
      <w:r w:rsidRPr="00C40DA9">
        <w:rPr>
          <w:sz w:val="28"/>
          <w:szCs w:val="28"/>
          <w:lang w:val="kk-KZ"/>
        </w:rPr>
        <w:t>ы</w:t>
      </w:r>
      <w:r w:rsidRPr="00C40DA9">
        <w:rPr>
          <w:sz w:val="28"/>
          <w:szCs w:val="28"/>
        </w:rPr>
        <w:t>, менеджмент, государственно</w:t>
      </w:r>
      <w:r w:rsidRPr="00C40DA9">
        <w:rPr>
          <w:sz w:val="28"/>
          <w:szCs w:val="28"/>
          <w:lang w:val="kk-KZ"/>
        </w:rPr>
        <w:t>е</w:t>
      </w:r>
      <w:r w:rsidRPr="00C40DA9">
        <w:rPr>
          <w:sz w:val="28"/>
          <w:szCs w:val="28"/>
        </w:rPr>
        <w:t xml:space="preserve"> и </w:t>
      </w:r>
      <w:proofErr w:type="spellStart"/>
      <w:r w:rsidRPr="00C40DA9">
        <w:rPr>
          <w:sz w:val="28"/>
          <w:szCs w:val="28"/>
        </w:rPr>
        <w:t>местно</w:t>
      </w:r>
      <w:proofErr w:type="spellEnd"/>
      <w:r w:rsidRPr="00C40DA9">
        <w:rPr>
          <w:sz w:val="28"/>
          <w:szCs w:val="28"/>
          <w:lang w:val="kk-KZ"/>
        </w:rPr>
        <w:t>е</w:t>
      </w:r>
      <w:r w:rsidRPr="00C40DA9">
        <w:rPr>
          <w:sz w:val="28"/>
          <w:szCs w:val="28"/>
        </w:rPr>
        <w:t xml:space="preserve"> </w:t>
      </w:r>
      <w:proofErr w:type="spellStart"/>
      <w:r w:rsidRPr="00C40DA9">
        <w:rPr>
          <w:sz w:val="28"/>
          <w:szCs w:val="28"/>
        </w:rPr>
        <w:t>управлени</w:t>
      </w:r>
      <w:proofErr w:type="spellEnd"/>
      <w:r>
        <w:rPr>
          <w:sz w:val="28"/>
          <w:szCs w:val="28"/>
          <w:lang w:val="kk-KZ"/>
        </w:rPr>
        <w:t xml:space="preserve">е, </w:t>
      </w:r>
      <w:r w:rsidRPr="00C40DA9">
        <w:rPr>
          <w:sz w:val="28"/>
          <w:szCs w:val="28"/>
        </w:rPr>
        <w:t>технические науки и технологий:</w:t>
      </w:r>
      <w:r w:rsidRPr="00C40DA9">
        <w:rPr>
          <w:sz w:val="28"/>
          <w:szCs w:val="28"/>
          <w:lang w:val="kk-KZ"/>
        </w:rPr>
        <w:t xml:space="preserve"> </w:t>
      </w:r>
      <w:r w:rsidRPr="00C40DA9">
        <w:rPr>
          <w:sz w:val="28"/>
          <w:szCs w:val="28"/>
        </w:rPr>
        <w:t>автоматизация и управление</w:t>
      </w:r>
      <w:r w:rsidRPr="00C40DA9">
        <w:rPr>
          <w:sz w:val="28"/>
          <w:szCs w:val="28"/>
          <w:lang w:val="kk-KZ"/>
        </w:rPr>
        <w:t>,</w:t>
      </w:r>
      <w:r w:rsidRPr="00C40DA9">
        <w:rPr>
          <w:sz w:val="28"/>
          <w:szCs w:val="28"/>
        </w:rPr>
        <w:t xml:space="preserve"> информационные системы, вычислительная техника и программное обеспечение</w:t>
      </w:r>
      <w:r w:rsidRPr="00C40DA9">
        <w:rPr>
          <w:sz w:val="28"/>
          <w:szCs w:val="28"/>
          <w:lang w:val="kk-KZ"/>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w:t>
      </w:r>
      <w:r w:rsidRPr="00C46824">
        <w:rPr>
          <w:sz w:val="28"/>
          <w:szCs w:val="28"/>
        </w:rPr>
        <w:lastRenderedPageBreak/>
        <w:t xml:space="preserve">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400584" w:rsidRPr="007F2E94" w:rsidRDefault="00400584" w:rsidP="00400584">
      <w:pPr>
        <w:tabs>
          <w:tab w:val="left" w:pos="0"/>
        </w:tabs>
        <w:jc w:val="both"/>
        <w:rPr>
          <w:b/>
          <w:i/>
        </w:rPr>
      </w:pPr>
      <w:r>
        <w:rPr>
          <w:b/>
          <w:sz w:val="28"/>
          <w:szCs w:val="28"/>
          <w:lang w:val="kk-KZ"/>
        </w:rPr>
        <w:tab/>
      </w:r>
      <w:r w:rsidR="00AA6047">
        <w:rPr>
          <w:b/>
          <w:sz w:val="28"/>
          <w:szCs w:val="28"/>
          <w:lang w:val="kk-KZ"/>
        </w:rPr>
        <w:t>3</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администрирования непроизводственных платежей физических лиц </w:t>
      </w:r>
      <w:r>
        <w:rPr>
          <w:b/>
          <w:color w:val="000000"/>
          <w:sz w:val="28"/>
          <w:szCs w:val="28"/>
          <w:lang w:val="kk-KZ"/>
        </w:rPr>
        <w:t xml:space="preserve">(временно, </w:t>
      </w:r>
      <w:r w:rsidRPr="006A20EC">
        <w:rPr>
          <w:b/>
          <w:sz w:val="28"/>
          <w:szCs w:val="28"/>
        </w:rPr>
        <w:t xml:space="preserve">на период нахождения основного </w:t>
      </w:r>
      <w:r>
        <w:rPr>
          <w:b/>
          <w:sz w:val="28"/>
          <w:szCs w:val="28"/>
          <w:lang w:val="kk-KZ"/>
        </w:rPr>
        <w:t>работника в отпуске по уходу за ребенком до 19 апреля 2020 года</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 xml:space="preserve">-4, </w:t>
      </w:r>
      <w:r>
        <w:rPr>
          <w:b/>
          <w:bCs/>
          <w:color w:val="000000"/>
          <w:sz w:val="28"/>
          <w:szCs w:val="28"/>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400584" w:rsidRPr="007F2E94" w:rsidRDefault="00400584" w:rsidP="00400584">
      <w:pPr>
        <w:ind w:firstLine="439"/>
        <w:jc w:val="both"/>
        <w:rPr>
          <w:rFonts w:ascii="KZ Times New Roman" w:hAnsi="KZ Times New Roman"/>
        </w:rPr>
      </w:pPr>
      <w:r w:rsidRPr="007F2E94">
        <w:rPr>
          <w:szCs w:val="28"/>
        </w:rPr>
        <w:t xml:space="preserve">     </w:t>
      </w:r>
      <w:r w:rsidRPr="00A4758A">
        <w:rPr>
          <w:rFonts w:eastAsia="Arial Unicode MS"/>
          <w:b/>
          <w:color w:val="000000"/>
          <w:sz w:val="28"/>
          <w:szCs w:val="28"/>
        </w:rPr>
        <w:t>Функциональные обязанности:</w:t>
      </w:r>
      <w:r w:rsidRPr="00A4758A">
        <w:rPr>
          <w:rFonts w:eastAsia="Arial Unicode MS"/>
          <w:sz w:val="28"/>
          <w:szCs w:val="28"/>
        </w:rPr>
        <w:t xml:space="preserve"> </w:t>
      </w:r>
      <w:r w:rsidRPr="007F2E94">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r w:rsidRPr="007F2E94">
        <w:t xml:space="preserve"> </w:t>
      </w:r>
      <w:r w:rsidRPr="007F2E94">
        <w:rPr>
          <w:rFonts w:ascii="KZ Times New Roman" w:hAnsi="KZ Times New Roman"/>
        </w:rPr>
        <w:t xml:space="preserve"> </w:t>
      </w:r>
    </w:p>
    <w:p w:rsidR="00400584" w:rsidRDefault="00400584" w:rsidP="00400584">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право:таможенное дело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B6783" w:rsidRDefault="00AA6047" w:rsidP="00DB6783">
      <w:pPr>
        <w:ind w:firstLine="708"/>
        <w:jc w:val="both"/>
        <w:rPr>
          <w:b/>
          <w:sz w:val="28"/>
          <w:szCs w:val="28"/>
          <w:lang w:val="kk-KZ"/>
        </w:rPr>
      </w:pPr>
      <w:r>
        <w:rPr>
          <w:b/>
          <w:sz w:val="28"/>
          <w:szCs w:val="28"/>
          <w:lang w:val="kk-KZ"/>
        </w:rPr>
        <w:t>4</w:t>
      </w:r>
      <w:r w:rsidR="00DB6783">
        <w:rPr>
          <w:b/>
          <w:sz w:val="28"/>
          <w:szCs w:val="28"/>
          <w:lang w:val="kk-KZ"/>
        </w:rPr>
        <w:t xml:space="preserve">. Главного специалиста отдела администрирования акцизов  </w:t>
      </w:r>
      <w:r w:rsidR="00DB6783">
        <w:rPr>
          <w:b/>
          <w:color w:val="000000"/>
          <w:sz w:val="28"/>
          <w:szCs w:val="28"/>
        </w:rPr>
        <w:t>(С-</w:t>
      </w:r>
      <w:r w:rsidR="00DB6783">
        <w:rPr>
          <w:b/>
          <w:color w:val="000000"/>
          <w:sz w:val="28"/>
          <w:szCs w:val="28"/>
          <w:lang w:val="en-US"/>
        </w:rPr>
        <w:t>R</w:t>
      </w:r>
      <w:r w:rsidR="00DB6783">
        <w:rPr>
          <w:b/>
          <w:bCs/>
          <w:color w:val="000000"/>
          <w:sz w:val="28"/>
          <w:szCs w:val="28"/>
        </w:rPr>
        <w:t>-4,</w:t>
      </w:r>
      <w:r w:rsidR="00DB6783">
        <w:rPr>
          <w:b/>
          <w:bCs/>
          <w:color w:val="000000"/>
          <w:sz w:val="28"/>
          <w:szCs w:val="28"/>
          <w:lang w:val="kk-KZ"/>
        </w:rPr>
        <w:t xml:space="preserve"> 1</w:t>
      </w:r>
      <w:r w:rsidR="00DB6783">
        <w:rPr>
          <w:b/>
          <w:bCs/>
          <w:color w:val="000000"/>
          <w:sz w:val="28"/>
          <w:szCs w:val="28"/>
        </w:rPr>
        <w:t xml:space="preserve"> единиц</w:t>
      </w:r>
      <w:r w:rsidR="00DB6783">
        <w:rPr>
          <w:b/>
          <w:bCs/>
          <w:color w:val="000000"/>
          <w:sz w:val="28"/>
          <w:szCs w:val="28"/>
          <w:lang w:val="kk-KZ"/>
        </w:rPr>
        <w:t>а</w:t>
      </w:r>
      <w:r w:rsidR="00DB6783">
        <w:rPr>
          <w:b/>
          <w:bCs/>
          <w:color w:val="000000"/>
          <w:sz w:val="28"/>
          <w:szCs w:val="28"/>
        </w:rPr>
        <w:t>)</w:t>
      </w:r>
      <w:r w:rsidR="00DB6783">
        <w:rPr>
          <w:b/>
          <w:sz w:val="28"/>
          <w:szCs w:val="28"/>
          <w:lang w:val="kk-KZ"/>
        </w:rPr>
        <w:t>.</w:t>
      </w:r>
    </w:p>
    <w:p w:rsidR="00DB6783" w:rsidRDefault="00DB6783" w:rsidP="00DB6783">
      <w:pPr>
        <w:tabs>
          <w:tab w:val="left" w:pos="0"/>
        </w:tabs>
        <w:jc w:val="both"/>
        <w:rPr>
          <w:lang w:val="kk-KZ"/>
        </w:rPr>
      </w:pPr>
      <w:r>
        <w:rPr>
          <w:b/>
          <w:color w:val="000000"/>
          <w:sz w:val="28"/>
          <w:szCs w:val="28"/>
          <w:lang w:val="kk-KZ"/>
        </w:rPr>
        <w:tab/>
        <w:t xml:space="preserve">Функциональные обязанности: </w:t>
      </w:r>
      <w:r>
        <w:rPr>
          <w:sz w:val="28"/>
          <w:szCs w:val="28"/>
        </w:rPr>
        <w:t xml:space="preserve">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случае неисполнения в срок. Ведение учета налогоплательщиков занимающихся производством алкогольной продукции. Проведение 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w:t>
      </w:r>
      <w:proofErr w:type="spellStart"/>
      <w:r>
        <w:rPr>
          <w:sz w:val="28"/>
          <w:szCs w:val="28"/>
        </w:rPr>
        <w:t>реализаторам</w:t>
      </w:r>
      <w:proofErr w:type="spellEnd"/>
      <w:r>
        <w:rPr>
          <w:sz w:val="28"/>
          <w:szCs w:val="28"/>
        </w:rPr>
        <w:t xml:space="preserve"> алкогольной продукции.</w:t>
      </w:r>
    </w:p>
    <w:p w:rsidR="00DB6783" w:rsidRDefault="00DB6783" w:rsidP="00DB6783">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r w:rsidRPr="000A1723">
        <w:rPr>
          <w:sz w:val="28"/>
          <w:szCs w:val="28"/>
        </w:rPr>
        <w:lastRenderedPageBreak/>
        <w:t>конкретной должности данной категории</w:t>
      </w:r>
      <w:r>
        <w:rPr>
          <w:sz w:val="28"/>
          <w:szCs w:val="28"/>
          <w:lang w:val="kk-KZ"/>
        </w:rPr>
        <w:t xml:space="preserve"> - социальные науки, экономика и бизнес: экономика, </w:t>
      </w:r>
      <w:r>
        <w:rPr>
          <w:sz w:val="28"/>
          <w:szCs w:val="28"/>
        </w:rPr>
        <w:t xml:space="preserve">учет и аудит, </w:t>
      </w:r>
      <w:proofErr w:type="spellStart"/>
      <w:r>
        <w:rPr>
          <w:sz w:val="28"/>
          <w:szCs w:val="28"/>
        </w:rPr>
        <w:t>финанс</w:t>
      </w:r>
      <w:proofErr w:type="spellEnd"/>
      <w:r>
        <w:rPr>
          <w:sz w:val="28"/>
          <w:szCs w:val="28"/>
          <w:lang w:val="kk-KZ"/>
        </w:rPr>
        <w:t>ы</w:t>
      </w:r>
      <w:r>
        <w:rPr>
          <w:sz w:val="28"/>
          <w:szCs w:val="28"/>
        </w:rPr>
        <w:t>, менеджмент, государственно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196CF6" w:rsidRPr="00F718C7" w:rsidRDefault="00AA6047" w:rsidP="00196CF6">
      <w:pPr>
        <w:pStyle w:val="a3"/>
        <w:jc w:val="both"/>
        <w:rPr>
          <w:rFonts w:ascii="Times New Roman" w:hAnsi="Times New Roman"/>
          <w:b/>
          <w:sz w:val="28"/>
          <w:szCs w:val="28"/>
        </w:rPr>
      </w:pPr>
      <w:r>
        <w:rPr>
          <w:rFonts w:ascii="Times New Roman" w:hAnsi="Times New Roman"/>
          <w:b/>
          <w:sz w:val="28"/>
          <w:szCs w:val="28"/>
          <w:lang w:val="kk-KZ"/>
        </w:rPr>
        <w:t>5</w:t>
      </w:r>
      <w:r w:rsidR="00196CF6" w:rsidRPr="00F718C7">
        <w:rPr>
          <w:rFonts w:ascii="Times New Roman" w:hAnsi="Times New Roman"/>
          <w:b/>
          <w:sz w:val="28"/>
          <w:szCs w:val="28"/>
          <w:lang w:val="kk-KZ"/>
        </w:rPr>
        <w:t>. Главн</w:t>
      </w:r>
      <w:r w:rsidR="00196CF6">
        <w:rPr>
          <w:rFonts w:ascii="Times New Roman" w:hAnsi="Times New Roman"/>
          <w:b/>
          <w:sz w:val="28"/>
          <w:szCs w:val="28"/>
          <w:lang w:val="kk-KZ"/>
        </w:rPr>
        <w:t>ого</w:t>
      </w:r>
      <w:r w:rsidR="00196CF6" w:rsidRPr="00F718C7">
        <w:rPr>
          <w:rFonts w:ascii="Times New Roman" w:hAnsi="Times New Roman"/>
          <w:b/>
          <w:sz w:val="28"/>
          <w:szCs w:val="28"/>
        </w:rPr>
        <w:t xml:space="preserve"> специалист</w:t>
      </w:r>
      <w:r w:rsidR="00196CF6">
        <w:rPr>
          <w:rFonts w:ascii="Times New Roman" w:hAnsi="Times New Roman"/>
          <w:b/>
          <w:sz w:val="28"/>
          <w:szCs w:val="28"/>
          <w:lang w:val="kk-KZ"/>
        </w:rPr>
        <w:t>а</w:t>
      </w:r>
      <w:r w:rsidR="00196CF6" w:rsidRPr="00F718C7">
        <w:rPr>
          <w:rFonts w:ascii="Times New Roman" w:hAnsi="Times New Roman"/>
          <w:b/>
          <w:sz w:val="28"/>
          <w:szCs w:val="28"/>
        </w:rPr>
        <w:t xml:space="preserve"> отдела «Центр приема и выдачи информации»</w:t>
      </w:r>
      <w:r w:rsidR="00196CF6" w:rsidRPr="00F718C7">
        <w:rPr>
          <w:rFonts w:ascii="Times New Roman" w:hAnsi="Times New Roman"/>
          <w:b/>
          <w:sz w:val="28"/>
          <w:szCs w:val="28"/>
          <w:lang w:val="kk-KZ"/>
        </w:rPr>
        <w:t xml:space="preserve"> </w:t>
      </w:r>
      <w:r w:rsidR="00196CF6" w:rsidRPr="00F718C7">
        <w:rPr>
          <w:rFonts w:ascii="Times New Roman" w:hAnsi="Times New Roman"/>
          <w:b/>
          <w:sz w:val="28"/>
          <w:szCs w:val="28"/>
        </w:rPr>
        <w:t>(С-</w:t>
      </w:r>
      <w:r w:rsidR="00196CF6" w:rsidRPr="00F718C7">
        <w:rPr>
          <w:rFonts w:ascii="Times New Roman" w:hAnsi="Times New Roman"/>
          <w:b/>
          <w:bCs/>
          <w:sz w:val="28"/>
          <w:szCs w:val="28"/>
        </w:rPr>
        <w:t>R-</w:t>
      </w:r>
      <w:r w:rsidR="00196CF6" w:rsidRPr="00F718C7">
        <w:rPr>
          <w:rFonts w:ascii="Times New Roman" w:hAnsi="Times New Roman"/>
          <w:b/>
          <w:bCs/>
          <w:sz w:val="28"/>
          <w:szCs w:val="28"/>
          <w:lang w:val="kk-KZ"/>
        </w:rPr>
        <w:t>4</w:t>
      </w:r>
      <w:r w:rsidR="00196CF6" w:rsidRPr="00F718C7">
        <w:rPr>
          <w:rFonts w:ascii="Times New Roman" w:hAnsi="Times New Roman"/>
          <w:b/>
          <w:bCs/>
          <w:sz w:val="28"/>
          <w:szCs w:val="28"/>
        </w:rPr>
        <w:t>, 1 единица).</w:t>
      </w:r>
    </w:p>
    <w:p w:rsidR="00196CF6" w:rsidRPr="00C1130A" w:rsidRDefault="00196CF6" w:rsidP="00196CF6">
      <w:pPr>
        <w:pStyle w:val="a3"/>
        <w:jc w:val="both"/>
        <w:rPr>
          <w:b/>
          <w:sz w:val="28"/>
          <w:szCs w:val="28"/>
        </w:rPr>
      </w:pPr>
      <w:r w:rsidRPr="00C1130A">
        <w:rPr>
          <w:b/>
          <w:sz w:val="28"/>
          <w:szCs w:val="28"/>
        </w:rPr>
        <w:t xml:space="preserve">Функциональные обязанности: </w:t>
      </w:r>
      <w:r w:rsidRPr="00C1130A">
        <w:rPr>
          <w:sz w:val="28"/>
          <w:szCs w:val="28"/>
        </w:rPr>
        <w:t xml:space="preserve">Своевременный прием и передача на обработку входных документов утвержденных Правилами Центров, прием заявлений по постановке на учет контрольно-кассовых машин, по снятию с учета, выдача выходных документов, выдача электронного носителя информации с ключевым контейнером, содержащим электронную цифровую подпись, Выдача соглашений об использовании и признании электронной цифровой подписи при обмене электронными документами, обслуживание «Терминала налогоплательщиков» по представлению налоговой отчетности в электронном виде. Проведение работы по разъяснению налогового законодательства налогоплательщикам.  </w:t>
      </w:r>
      <w:r w:rsidRPr="00C1130A">
        <w:rPr>
          <w:sz w:val="28"/>
          <w:szCs w:val="28"/>
          <w:lang w:val="be-BY"/>
        </w:rPr>
        <w:t xml:space="preserve"> </w:t>
      </w:r>
    </w:p>
    <w:p w:rsidR="00196CF6" w:rsidRDefault="00196CF6" w:rsidP="00196CF6">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63F09" w:rsidRPr="00FD595D" w:rsidRDefault="0060227D" w:rsidP="00162C09">
      <w:pPr>
        <w:jc w:val="both"/>
        <w:rPr>
          <w:b/>
          <w:sz w:val="28"/>
          <w:szCs w:val="28"/>
          <w:lang w:val="kk-KZ"/>
        </w:rPr>
      </w:pPr>
      <w:r>
        <w:rPr>
          <w:b/>
          <w:sz w:val="28"/>
          <w:szCs w:val="28"/>
          <w:lang w:val="kk-KZ"/>
        </w:rPr>
        <w:tab/>
      </w:r>
      <w:r w:rsidR="00363F09" w:rsidRPr="00DF4DCF">
        <w:rPr>
          <w:sz w:val="28"/>
          <w:szCs w:val="28"/>
          <w:lang w:val="kk-KZ"/>
        </w:rPr>
        <w:t>Прием документов</w:t>
      </w:r>
      <w:r w:rsidR="00B4095A" w:rsidRPr="00B4095A">
        <w:rPr>
          <w:b/>
          <w:sz w:val="28"/>
          <w:szCs w:val="28"/>
          <w:lang w:val="kk-KZ"/>
        </w:rPr>
        <w:t xml:space="preserve"> </w:t>
      </w:r>
      <w:r w:rsidR="008F6505">
        <w:rPr>
          <w:b/>
          <w:sz w:val="28"/>
          <w:szCs w:val="28"/>
          <w:lang w:val="kk-KZ"/>
        </w:rPr>
        <w:t xml:space="preserve">с 27 июля 2017 года по 31 июля 2017 года  включительно  в течение 3 рабочих дней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2"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3"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14"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17"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7A2A6A" w:rsidRDefault="007A2A6A" w:rsidP="007A2A6A">
      <w:pPr>
        <w:pStyle w:val="3"/>
        <w:spacing w:before="0"/>
        <w:ind w:firstLine="474"/>
        <w:jc w:val="both"/>
        <w:rPr>
          <w:rFonts w:ascii="Times New Roman" w:hAnsi="Times New Roman"/>
          <w:sz w:val="28"/>
          <w:szCs w:val="28"/>
          <w:lang w:val="kk-KZ"/>
        </w:rPr>
      </w:pPr>
    </w:p>
    <w:p w:rsidR="007A2A6A" w:rsidRPr="007A2A6A" w:rsidRDefault="007A2A6A" w:rsidP="007A2A6A">
      <w:pPr>
        <w:pStyle w:val="3"/>
        <w:spacing w:before="0"/>
        <w:ind w:firstLine="474"/>
        <w:jc w:val="both"/>
        <w:rPr>
          <w:rFonts w:ascii="Times New Roman" w:hAnsi="Times New Roman"/>
          <w:bCs w:val="0"/>
          <w:sz w:val="28"/>
          <w:szCs w:val="28"/>
        </w:rPr>
      </w:pPr>
      <w:r w:rsidRPr="0027402B">
        <w:rPr>
          <w:rFonts w:ascii="Times New Roman" w:hAnsi="Times New Roman"/>
          <w:sz w:val="28"/>
          <w:szCs w:val="28"/>
          <w:lang w:val="kk-KZ"/>
        </w:rPr>
        <w:t>ІІ</w:t>
      </w:r>
      <w:r w:rsidRPr="0027402B">
        <w:rPr>
          <w:rFonts w:ascii="Times New Roman" w:hAnsi="Times New Roman"/>
          <w:color w:val="000000"/>
          <w:sz w:val="28"/>
          <w:szCs w:val="28"/>
          <w:lang w:val="kk-KZ"/>
        </w:rPr>
        <w:t>І</w:t>
      </w:r>
      <w:r w:rsidRPr="00FF74C4">
        <w:rPr>
          <w:rFonts w:ascii="Times New Roman" w:hAnsi="Times New Roman"/>
          <w:color w:val="000000"/>
          <w:sz w:val="28"/>
          <w:szCs w:val="28"/>
          <w:lang w:val="kk-KZ"/>
        </w:rPr>
        <w:t>.</w:t>
      </w:r>
      <w:r w:rsidRPr="00FF74C4">
        <w:rPr>
          <w:color w:val="000000"/>
          <w:sz w:val="28"/>
          <w:szCs w:val="28"/>
          <w:lang w:val="kk-KZ"/>
        </w:rPr>
        <w:t xml:space="preserve"> </w:t>
      </w:r>
      <w:r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Pr="00FF74C4">
        <w:rPr>
          <w:rFonts w:ascii="Times New Roman" w:hAnsi="Times New Roman"/>
          <w:color w:val="000000"/>
          <w:sz w:val="28"/>
          <w:szCs w:val="28"/>
        </w:rPr>
        <w:t>епартамента</w:t>
      </w:r>
      <w:proofErr w:type="spellEnd"/>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Западно-Казахстанской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sidRPr="00FF74C4">
        <w:rPr>
          <w:rFonts w:ascii="Times New Roman" w:hAnsi="Times New Roman"/>
          <w:sz w:val="28"/>
          <w:szCs w:val="28"/>
          <w:lang w:val="kk-KZ"/>
        </w:rPr>
        <w:t>Абилхаирхана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sidRPr="00FF74C4">
        <w:rPr>
          <w:rFonts w:ascii="Times New Roman" w:hAnsi="Times New Roman"/>
          <w:noProof/>
          <w:sz w:val="28"/>
          <w:szCs w:val="28"/>
          <w:lang w:val="kk-KZ"/>
        </w:rPr>
        <w:t>91-1-66,        91-6-</w:t>
      </w:r>
      <w:r w:rsidRPr="00FF74C4">
        <w:rPr>
          <w:rFonts w:ascii="Times New Roman" w:hAnsi="Times New Roman"/>
          <w:noProof/>
          <w:sz w:val="28"/>
          <w:szCs w:val="28"/>
          <w:lang w:val="kk-KZ"/>
        </w:rPr>
        <w:tab/>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18" w:history="1">
        <w:r w:rsidRPr="00FF74C4">
          <w:rPr>
            <w:rStyle w:val="a7"/>
            <w:rFonts w:ascii="Times New Roman" w:hAnsi="Times New Roman"/>
            <w:color w:val="auto"/>
            <w:sz w:val="28"/>
            <w:szCs w:val="28"/>
            <w:lang w:val="kk-KZ"/>
          </w:rPr>
          <w:t>bkartabaev@taxwest.mgd.kz</w:t>
        </w:r>
      </w:hyperlink>
      <w:r w:rsidRPr="00FF74C4">
        <w:rPr>
          <w:rFonts w:ascii="Times New Roman" w:hAnsi="Times New Roman"/>
          <w:sz w:val="28"/>
          <w:szCs w:val="28"/>
          <w:u w:val="single"/>
          <w:lang w:val="kk-KZ"/>
        </w:rPr>
        <w:t>,</w:t>
      </w:r>
      <w:r w:rsidRPr="00FF74C4">
        <w:rPr>
          <w:rFonts w:ascii="Times New Roman" w:hAnsi="Times New Roman"/>
          <w:sz w:val="28"/>
          <w:szCs w:val="28"/>
          <w:lang w:val="kk-KZ"/>
        </w:rPr>
        <w:t xml:space="preserve">  </w:t>
      </w:r>
      <w:hyperlink r:id="rId19" w:history="1">
        <w:r w:rsidRPr="00FF74C4">
          <w:rPr>
            <w:rStyle w:val="a7"/>
            <w:rFonts w:ascii="Times New Roman" w:hAnsi="Times New Roman"/>
            <w:sz w:val="28"/>
            <w:szCs w:val="28"/>
          </w:rPr>
          <w:t>zko_akzhaik@kgd.gov.kz</w:t>
        </w:r>
      </w:hyperlink>
      <w:r w:rsidRPr="00FF74C4">
        <w:rPr>
          <w:lang w:val="kk-KZ"/>
        </w:rPr>
        <w:t xml:space="preserve"> </w:t>
      </w:r>
      <w:r w:rsidRPr="007A2A6A">
        <w:rPr>
          <w:rFonts w:ascii="Times New Roman" w:hAnsi="Times New Roman"/>
          <w:sz w:val="28"/>
          <w:szCs w:val="28"/>
        </w:rPr>
        <w:t xml:space="preserve">объявляет </w:t>
      </w:r>
      <w:r w:rsidRPr="007A2A6A">
        <w:rPr>
          <w:rFonts w:ascii="Times New Roman" w:hAnsi="Times New Roman"/>
          <w:sz w:val="28"/>
          <w:szCs w:val="28"/>
          <w:lang w:val="kk-KZ"/>
        </w:rPr>
        <w:t>в</w:t>
      </w:r>
      <w:proofErr w:type="spellStart"/>
      <w:r w:rsidRPr="007A2A6A">
        <w:rPr>
          <w:rFonts w:ascii="Times New Roman" w:hAnsi="Times New Roman"/>
          <w:iCs/>
          <w:sz w:val="28"/>
          <w:szCs w:val="28"/>
        </w:rPr>
        <w:t>нутренний</w:t>
      </w:r>
      <w:proofErr w:type="spellEnd"/>
      <w:r w:rsidRPr="007A2A6A">
        <w:rPr>
          <w:rFonts w:ascii="Times New Roman" w:hAnsi="Times New Roman"/>
          <w:iCs/>
          <w:sz w:val="28"/>
          <w:szCs w:val="28"/>
        </w:rPr>
        <w:t xml:space="preserve"> конкурс среди государственных служащих Министерства финансов Республики </w:t>
      </w:r>
      <w:r w:rsidRPr="007A2A6A">
        <w:rPr>
          <w:rFonts w:ascii="Times New Roman" w:hAnsi="Times New Roman"/>
          <w:iCs/>
          <w:sz w:val="28"/>
          <w:szCs w:val="28"/>
          <w:lang w:val="kk-KZ"/>
        </w:rPr>
        <w:t xml:space="preserve">Казахстан </w:t>
      </w:r>
      <w:r w:rsidRPr="007A2A6A">
        <w:rPr>
          <w:rFonts w:ascii="Times New Roman" w:hAnsi="Times New Roman"/>
          <w:iCs/>
          <w:sz w:val="28"/>
          <w:szCs w:val="28"/>
        </w:rPr>
        <w:t xml:space="preserve">для занятия </w:t>
      </w:r>
      <w:proofErr w:type="spellStart"/>
      <w:r w:rsidRPr="007A2A6A">
        <w:rPr>
          <w:rFonts w:ascii="Times New Roman" w:hAnsi="Times New Roman"/>
          <w:iCs/>
          <w:sz w:val="28"/>
          <w:szCs w:val="28"/>
        </w:rPr>
        <w:t>вакантн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административн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государственн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должност</w:t>
      </w:r>
      <w:proofErr w:type="spellEnd"/>
      <w:r>
        <w:rPr>
          <w:rFonts w:ascii="Times New Roman" w:hAnsi="Times New Roman"/>
          <w:iCs/>
          <w:sz w:val="28"/>
          <w:szCs w:val="28"/>
          <w:lang w:val="kk-KZ"/>
        </w:rPr>
        <w:t>и</w:t>
      </w:r>
      <w:r w:rsidRPr="007A2A6A">
        <w:rPr>
          <w:rFonts w:ascii="Times New Roman" w:hAnsi="Times New Roman"/>
          <w:iCs/>
          <w:sz w:val="28"/>
          <w:szCs w:val="28"/>
        </w:rPr>
        <w:t xml:space="preserve"> корпуса «Б»</w:t>
      </w:r>
      <w:r w:rsidRPr="007A2A6A">
        <w:rPr>
          <w:rFonts w:ascii="Times New Roman" w:hAnsi="Times New Roman"/>
          <w:sz w:val="28"/>
          <w:szCs w:val="28"/>
        </w:rPr>
        <w:t>:</w:t>
      </w:r>
    </w:p>
    <w:p w:rsidR="007A2A6A" w:rsidRPr="007F2E94" w:rsidRDefault="007A2A6A" w:rsidP="007A2A6A">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 xml:space="preserve">-4, </w:t>
      </w:r>
      <w:r w:rsidR="00031A78">
        <w:rPr>
          <w:b/>
          <w:bCs/>
          <w:color w:val="000000"/>
          <w:sz w:val="28"/>
          <w:szCs w:val="28"/>
        </w:rPr>
        <w:t>1</w:t>
      </w:r>
      <w:r w:rsidRPr="007F2E94">
        <w:rPr>
          <w:b/>
          <w:bCs/>
          <w:color w:val="000000"/>
          <w:sz w:val="28"/>
          <w:szCs w:val="28"/>
        </w:rPr>
        <w:t xml:space="preserve"> единиц</w:t>
      </w:r>
      <w:r w:rsidR="00031A78">
        <w:rPr>
          <w:b/>
          <w:bCs/>
          <w:color w:val="000000"/>
          <w:sz w:val="28"/>
          <w:szCs w:val="28"/>
          <w:lang w:val="kk-KZ"/>
        </w:rPr>
        <w:t>а</w:t>
      </w:r>
      <w:r w:rsidRPr="007F2E94">
        <w:rPr>
          <w:b/>
          <w:bCs/>
          <w:color w:val="000000"/>
          <w:sz w:val="28"/>
          <w:szCs w:val="28"/>
        </w:rPr>
        <w:t>)</w:t>
      </w:r>
      <w:r w:rsidRPr="007F2E94">
        <w:rPr>
          <w:b/>
          <w:sz w:val="28"/>
          <w:szCs w:val="28"/>
        </w:rPr>
        <w:t>.</w:t>
      </w:r>
    </w:p>
    <w:p w:rsidR="007A2A6A" w:rsidRPr="007F2E94" w:rsidRDefault="007A2A6A" w:rsidP="007A2A6A">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sz w:val="28"/>
          <w:szCs w:val="28"/>
          <w:lang w:val="be-BY"/>
        </w:rPr>
        <w:t xml:space="preserve"> по непроизводвественным платежам. </w:t>
      </w:r>
      <w:r w:rsidRPr="00CB57D7">
        <w:rPr>
          <w:sz w:val="28"/>
          <w:szCs w:val="28"/>
          <w:lang w:val="be-BY"/>
        </w:rPr>
        <w:t xml:space="preserve"> Своевременное направление и вручение уведомлений </w:t>
      </w:r>
      <w:r>
        <w:rPr>
          <w:sz w:val="28"/>
          <w:szCs w:val="28"/>
          <w:lang w:val="be-BY"/>
        </w:rPr>
        <w:t xml:space="preserve">№9,17 </w:t>
      </w:r>
      <w:r w:rsidRPr="00CB57D7">
        <w:rPr>
          <w:sz w:val="28"/>
          <w:szCs w:val="28"/>
          <w:lang w:val="be-BY"/>
        </w:rPr>
        <w:t>налогоплательщикам,</w:t>
      </w:r>
      <w:r w:rsidRPr="00CB57D7">
        <w:rPr>
          <w:sz w:val="28"/>
          <w:szCs w:val="28"/>
        </w:rPr>
        <w:t xml:space="preserve"> </w:t>
      </w:r>
      <w:r>
        <w:rPr>
          <w:sz w:val="28"/>
          <w:szCs w:val="28"/>
        </w:rPr>
        <w:t>применение административных мер согласно статьи 821 КоАП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Согласно статьи 579 НК РК р</w:t>
      </w:r>
      <w:r>
        <w:rPr>
          <w:sz w:val="28"/>
          <w:szCs w:val="28"/>
          <w:lang w:val="be-BY"/>
        </w:rPr>
        <w:t xml:space="preserve">азмещение на сайте до 30 апреля текущего года бездействующих налогоплательщиков, </w:t>
      </w:r>
      <w:r>
        <w:rPr>
          <w:sz w:val="28"/>
          <w:szCs w:val="28"/>
        </w:rPr>
        <w:t>осуществление полной отработки</w:t>
      </w:r>
      <w:r>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Pr="00A06C2A">
        <w:rPr>
          <w:sz w:val="28"/>
          <w:szCs w:val="28"/>
          <w:lang w:val="be-BY"/>
        </w:rPr>
        <w:t>, Жамбыл, Сарыто</w:t>
      </w:r>
      <w:r>
        <w:rPr>
          <w:sz w:val="28"/>
          <w:szCs w:val="28"/>
          <w:lang w:val="be-BY"/>
        </w:rPr>
        <w:t>гай, Есенсай,</w:t>
      </w:r>
      <w:r w:rsidRPr="00A06C2A">
        <w:rPr>
          <w:sz w:val="28"/>
          <w:szCs w:val="28"/>
          <w:lang w:val="be-BY"/>
        </w:rPr>
        <w:t xml:space="preserve"> Мерген</w:t>
      </w:r>
      <w:r>
        <w:rPr>
          <w:sz w:val="28"/>
          <w:szCs w:val="28"/>
          <w:lang w:val="be-BY"/>
        </w:rPr>
        <w:t>, Конеккеткен, Кабыршакты, Карауылтобе, Курайлысай. Соблюдение трудовой и исполнительской дисциплины.</w:t>
      </w:r>
    </w:p>
    <w:p w:rsidR="007A2A6A" w:rsidRDefault="007A2A6A" w:rsidP="007A2A6A">
      <w:pPr>
        <w:ind w:firstLine="439"/>
        <w:jc w:val="both"/>
        <w:rPr>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w:t>
      </w:r>
      <w:r w:rsidRPr="00C46824">
        <w:rPr>
          <w:sz w:val="28"/>
          <w:szCs w:val="28"/>
        </w:rPr>
        <w:lastRenderedPageBreak/>
        <w:t xml:space="preserve">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7A2A6A" w:rsidRDefault="007A2A6A" w:rsidP="007A2A6A">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00E4323D">
        <w:rPr>
          <w:b/>
          <w:sz w:val="28"/>
          <w:szCs w:val="28"/>
          <w:lang w:val="kk-KZ"/>
        </w:rPr>
        <w:t xml:space="preserve">с 27 июля 2017 года по 31 июля 2017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20"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21" w:history="1"/>
      <w:r>
        <w:rPr>
          <w:b/>
          <w:sz w:val="28"/>
          <w:szCs w:val="28"/>
          <w:lang w:val="kk-KZ"/>
        </w:rPr>
        <w:t xml:space="preserve"> </w:t>
      </w:r>
      <w:hyperlink r:id="rId22" w:history="1">
        <w:r w:rsidRPr="004866A4">
          <w:rPr>
            <w:rStyle w:val="a7"/>
            <w:b/>
            <w:color w:val="auto"/>
            <w:sz w:val="28"/>
            <w:szCs w:val="28"/>
          </w:rPr>
          <w:t>zko_akzhaik@kgd.gov.kz</w:t>
        </w:r>
      </w:hyperlink>
      <w:r w:rsidRPr="00AC2BAE">
        <w:rPr>
          <w:b/>
          <w:sz w:val="28"/>
          <w:szCs w:val="28"/>
          <w:lang w:val="kk-KZ"/>
        </w:rPr>
        <w:t xml:space="preserve">. </w:t>
      </w:r>
    </w:p>
    <w:p w:rsidR="007A2A6A" w:rsidRDefault="007A2A6A" w:rsidP="007A2A6A">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3"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hyperlink r:id="rId24" w:history="1"/>
      <w:r>
        <w:rPr>
          <w:b/>
          <w:sz w:val="28"/>
          <w:szCs w:val="28"/>
          <w:lang w:val="kk-KZ"/>
        </w:rPr>
        <w:t xml:space="preserve"> </w:t>
      </w:r>
      <w:hyperlink r:id="rId25" w:history="1">
        <w:r w:rsidRPr="004866A4">
          <w:rPr>
            <w:rStyle w:val="a7"/>
            <w:b/>
            <w:color w:val="auto"/>
            <w:sz w:val="28"/>
            <w:szCs w:val="28"/>
          </w:rPr>
          <w:t>zko_akzhaik@kgd.gov.kz</w:t>
        </w:r>
      </w:hyperlink>
      <w:r w:rsidRPr="00AC2BAE">
        <w:rPr>
          <w:b/>
          <w:sz w:val="28"/>
          <w:szCs w:val="28"/>
          <w:lang w:val="kk-KZ"/>
        </w:rPr>
        <w:t>.</w:t>
      </w:r>
    </w:p>
    <w:p w:rsidR="00164BFF" w:rsidRDefault="00164BFF" w:rsidP="00164BFF">
      <w:pPr>
        <w:pStyle w:val="aa"/>
        <w:spacing w:before="0" w:beforeAutospacing="0" w:after="0" w:afterAutospacing="0"/>
        <w:jc w:val="both"/>
        <w:rPr>
          <w:b/>
          <w:color w:val="000000"/>
          <w:sz w:val="28"/>
          <w:szCs w:val="28"/>
          <w:lang w:val="kk-KZ"/>
        </w:rPr>
      </w:pPr>
    </w:p>
    <w:p w:rsidR="00031A78" w:rsidRPr="007A2A6A" w:rsidRDefault="00164BFF" w:rsidP="00031A78">
      <w:pPr>
        <w:pStyle w:val="3"/>
        <w:spacing w:before="0"/>
        <w:ind w:firstLine="474"/>
        <w:jc w:val="both"/>
        <w:rPr>
          <w:rFonts w:ascii="Times New Roman" w:hAnsi="Times New Roman"/>
          <w:bCs w:val="0"/>
          <w:sz w:val="28"/>
          <w:szCs w:val="28"/>
        </w:rPr>
      </w:pPr>
      <w:r>
        <w:rPr>
          <w:b w:val="0"/>
          <w:color w:val="000000"/>
          <w:sz w:val="28"/>
          <w:szCs w:val="28"/>
          <w:lang w:val="kk-KZ"/>
        </w:rPr>
        <w:tab/>
      </w:r>
      <w:r w:rsidRPr="00031A78">
        <w:rPr>
          <w:rFonts w:ascii="Times New Roman" w:hAnsi="Times New Roman"/>
          <w:color w:val="000000"/>
          <w:sz w:val="28"/>
          <w:szCs w:val="28"/>
          <w:lang w:val="kk-KZ"/>
        </w:rPr>
        <w:t>І</w:t>
      </w:r>
      <w:r w:rsidRPr="00031A78">
        <w:rPr>
          <w:rFonts w:ascii="Times New Roman" w:hAnsi="Times New Roman"/>
          <w:b w:val="0"/>
          <w:color w:val="000000"/>
          <w:sz w:val="28"/>
          <w:szCs w:val="28"/>
          <w:lang w:val="en-US"/>
        </w:rPr>
        <w:t>V</w:t>
      </w:r>
      <w:r w:rsidRPr="00031A78">
        <w:rPr>
          <w:rFonts w:ascii="Times New Roman" w:hAnsi="Times New Roman"/>
          <w:color w:val="000000"/>
          <w:sz w:val="28"/>
          <w:szCs w:val="28"/>
          <w:lang w:val="kk-KZ"/>
        </w:rPr>
        <w:t>. Управление государственных доходов по Теректинскому району Д</w:t>
      </w:r>
      <w:proofErr w:type="spellStart"/>
      <w:r w:rsidRPr="00031A78">
        <w:rPr>
          <w:rFonts w:ascii="Times New Roman" w:hAnsi="Times New Roman"/>
          <w:color w:val="000000"/>
          <w:sz w:val="28"/>
          <w:szCs w:val="28"/>
        </w:rPr>
        <w:t>епартамента</w:t>
      </w:r>
      <w:proofErr w:type="spellEnd"/>
      <w:r w:rsidRPr="00031A78">
        <w:rPr>
          <w:rFonts w:ascii="Times New Roman" w:hAnsi="Times New Roman"/>
          <w:color w:val="000000"/>
          <w:sz w:val="28"/>
          <w:szCs w:val="28"/>
          <w:lang w:val="kk-KZ"/>
        </w:rPr>
        <w:t xml:space="preserve"> государственных доходов</w:t>
      </w:r>
      <w:r w:rsidRPr="00031A78">
        <w:rPr>
          <w:rFonts w:ascii="Times New Roman" w:hAnsi="Times New Roman"/>
          <w:color w:val="000000"/>
          <w:sz w:val="28"/>
          <w:szCs w:val="28"/>
        </w:rPr>
        <w:t xml:space="preserve"> по Западно-Казахстанской области </w:t>
      </w:r>
      <w:r w:rsidRPr="00031A78">
        <w:rPr>
          <w:rFonts w:ascii="Times New Roman" w:hAnsi="Times New Roman"/>
          <w:color w:val="000000"/>
          <w:sz w:val="28"/>
          <w:szCs w:val="28"/>
          <w:lang w:val="kk-KZ"/>
        </w:rPr>
        <w:t>Комитета государственных доходов</w:t>
      </w:r>
      <w:r w:rsidRPr="00031A78">
        <w:rPr>
          <w:rFonts w:ascii="Times New Roman" w:hAnsi="Times New Roman"/>
          <w:color w:val="000000"/>
          <w:sz w:val="28"/>
          <w:szCs w:val="28"/>
        </w:rPr>
        <w:t xml:space="preserve"> Министерства финансов Республики Казахстан, </w:t>
      </w:r>
      <w:r w:rsidRPr="00031A78">
        <w:rPr>
          <w:rFonts w:ascii="Times New Roman" w:hAnsi="Times New Roman"/>
          <w:sz w:val="28"/>
          <w:szCs w:val="28"/>
          <w:lang w:val="kk-KZ"/>
        </w:rPr>
        <w:t xml:space="preserve">индекс </w:t>
      </w:r>
      <w:r w:rsidRPr="00031A78">
        <w:rPr>
          <w:rFonts w:ascii="Times New Roman" w:hAnsi="Times New Roman"/>
          <w:sz w:val="28"/>
          <w:szCs w:val="28"/>
        </w:rPr>
        <w:t xml:space="preserve"> 0</w:t>
      </w:r>
      <w:r w:rsidRPr="00031A78">
        <w:rPr>
          <w:rFonts w:ascii="Times New Roman" w:hAnsi="Times New Roman"/>
          <w:sz w:val="28"/>
          <w:szCs w:val="28"/>
          <w:lang w:val="kk-KZ"/>
        </w:rPr>
        <w:t>911</w:t>
      </w:r>
      <w:r w:rsidRPr="00031A78">
        <w:rPr>
          <w:rFonts w:ascii="Times New Roman" w:hAnsi="Times New Roman"/>
          <w:sz w:val="28"/>
          <w:szCs w:val="28"/>
        </w:rPr>
        <w:t xml:space="preserve">00, </w:t>
      </w:r>
      <w:r w:rsidRPr="00031A78">
        <w:rPr>
          <w:rFonts w:ascii="Times New Roman" w:hAnsi="Times New Roman"/>
          <w:sz w:val="28"/>
          <w:szCs w:val="28"/>
          <w:lang w:val="kk-KZ"/>
        </w:rPr>
        <w:t>ЗКО, Теректинский район</w:t>
      </w:r>
      <w:r w:rsidRPr="00031A78">
        <w:rPr>
          <w:rFonts w:ascii="Times New Roman" w:hAnsi="Times New Roman"/>
          <w:sz w:val="28"/>
          <w:szCs w:val="28"/>
        </w:rPr>
        <w:t>,</w:t>
      </w:r>
      <w:r w:rsidRPr="00031A78">
        <w:rPr>
          <w:rFonts w:ascii="Times New Roman" w:hAnsi="Times New Roman"/>
          <w:sz w:val="28"/>
          <w:szCs w:val="28"/>
          <w:lang w:val="kk-KZ"/>
        </w:rPr>
        <w:t xml:space="preserve"> село Федоровка,</w:t>
      </w:r>
      <w:r w:rsidRPr="00031A78">
        <w:rPr>
          <w:rFonts w:ascii="Times New Roman" w:hAnsi="Times New Roman"/>
          <w:sz w:val="28"/>
          <w:szCs w:val="28"/>
        </w:rPr>
        <w:t xml:space="preserve"> ул.</w:t>
      </w:r>
      <w:r w:rsidRPr="00031A78">
        <w:rPr>
          <w:rFonts w:ascii="Times New Roman" w:hAnsi="Times New Roman"/>
          <w:sz w:val="28"/>
          <w:szCs w:val="28"/>
          <w:lang w:val="kk-KZ"/>
        </w:rPr>
        <w:t>Юбилейная</w:t>
      </w:r>
      <w:r w:rsidRPr="00031A78">
        <w:rPr>
          <w:rFonts w:ascii="Times New Roman" w:hAnsi="Times New Roman"/>
          <w:sz w:val="28"/>
          <w:szCs w:val="28"/>
        </w:rPr>
        <w:t xml:space="preserve">, </w:t>
      </w:r>
      <w:r w:rsidRPr="00031A78">
        <w:rPr>
          <w:rFonts w:ascii="Times New Roman" w:hAnsi="Times New Roman"/>
          <w:sz w:val="28"/>
          <w:szCs w:val="28"/>
          <w:lang w:val="kk-KZ"/>
        </w:rPr>
        <w:t>16</w:t>
      </w:r>
      <w:r w:rsidRPr="00031A78">
        <w:rPr>
          <w:rFonts w:ascii="Times New Roman" w:hAnsi="Times New Roman"/>
          <w:sz w:val="28"/>
          <w:szCs w:val="28"/>
        </w:rPr>
        <w:t xml:space="preserve">, телефон для справок </w:t>
      </w:r>
      <w:r w:rsidRPr="00031A78">
        <w:rPr>
          <w:rFonts w:ascii="Times New Roman" w:hAnsi="Times New Roman"/>
          <w:noProof/>
          <w:sz w:val="28"/>
          <w:szCs w:val="28"/>
        </w:rPr>
        <w:t>( 8</w:t>
      </w:r>
      <w:r w:rsidRPr="00031A78">
        <w:rPr>
          <w:rFonts w:ascii="Times New Roman" w:hAnsi="Times New Roman"/>
          <w:noProof/>
          <w:sz w:val="28"/>
          <w:szCs w:val="28"/>
          <w:lang w:val="kk-KZ"/>
        </w:rPr>
        <w:t>71132</w:t>
      </w:r>
      <w:r w:rsidRPr="00031A78">
        <w:rPr>
          <w:rFonts w:ascii="Times New Roman" w:hAnsi="Times New Roman"/>
          <w:noProof/>
          <w:sz w:val="28"/>
          <w:szCs w:val="28"/>
        </w:rPr>
        <w:t xml:space="preserve">) </w:t>
      </w:r>
      <w:r w:rsidRPr="00031A78">
        <w:rPr>
          <w:rFonts w:ascii="Times New Roman" w:hAnsi="Times New Roman"/>
          <w:noProof/>
          <w:sz w:val="28"/>
          <w:szCs w:val="28"/>
          <w:lang w:val="kk-KZ"/>
        </w:rPr>
        <w:t xml:space="preserve">21-9-94,         </w:t>
      </w:r>
      <w:r w:rsidRPr="00031A78">
        <w:rPr>
          <w:rFonts w:ascii="Times New Roman" w:hAnsi="Times New Roman"/>
          <w:sz w:val="28"/>
          <w:szCs w:val="28"/>
          <w:lang w:val="kk-KZ"/>
        </w:rPr>
        <w:t>факс 21</w:t>
      </w:r>
      <w:r w:rsidRPr="00031A78">
        <w:rPr>
          <w:rFonts w:ascii="Times New Roman" w:hAnsi="Times New Roman"/>
          <w:noProof/>
          <w:sz w:val="28"/>
          <w:szCs w:val="28"/>
          <w:lang w:val="kk-KZ"/>
        </w:rPr>
        <w:t>-9-94,</w:t>
      </w:r>
      <w:r w:rsidRPr="00031A78">
        <w:rPr>
          <w:rFonts w:ascii="Times New Roman" w:hAnsi="Times New Roman"/>
          <w:noProof/>
          <w:sz w:val="28"/>
          <w:szCs w:val="28"/>
        </w:rPr>
        <w:t xml:space="preserve"> </w:t>
      </w:r>
      <w:r w:rsidRPr="00031A78">
        <w:rPr>
          <w:rFonts w:ascii="Times New Roman" w:hAnsi="Times New Roman"/>
          <w:sz w:val="28"/>
          <w:szCs w:val="28"/>
        </w:rPr>
        <w:t xml:space="preserve"> </w:t>
      </w:r>
      <w:r w:rsidRPr="00031A78">
        <w:rPr>
          <w:rFonts w:ascii="Times New Roman" w:hAnsi="Times New Roman"/>
          <w:sz w:val="28"/>
          <w:szCs w:val="28"/>
          <w:lang w:val="kk-KZ"/>
        </w:rPr>
        <w:t>электронный адрес:</w:t>
      </w:r>
      <w:r w:rsidRPr="00031A78">
        <w:rPr>
          <w:rFonts w:ascii="Times New Roman" w:hAnsi="Times New Roman"/>
          <w:sz w:val="28"/>
          <w:szCs w:val="28"/>
        </w:rPr>
        <w:t xml:space="preserve"> </w:t>
      </w:r>
      <w:hyperlink r:id="rId26" w:history="1">
        <w:r w:rsidRPr="00031A78">
          <w:rPr>
            <w:rStyle w:val="a7"/>
            <w:rFonts w:ascii="Times New Roman" w:hAnsi="Times New Roman"/>
            <w:sz w:val="28"/>
            <w:szCs w:val="28"/>
            <w:lang w:val="en-US"/>
          </w:rPr>
          <w:t>terekta</w:t>
        </w:r>
        <w:r w:rsidRPr="00031A78">
          <w:rPr>
            <w:rStyle w:val="a7"/>
            <w:rFonts w:ascii="Times New Roman" w:hAnsi="Times New Roman"/>
            <w:sz w:val="28"/>
            <w:szCs w:val="28"/>
            <w:lang w:val="kk-KZ"/>
          </w:rPr>
          <w:t>@taxwest.mgd.kz</w:t>
        </w:r>
      </w:hyperlink>
      <w:r w:rsidR="00B514C0">
        <w:rPr>
          <w:lang w:val="kk-KZ"/>
        </w:rPr>
        <w:t xml:space="preserve">, </w:t>
      </w:r>
      <w:r w:rsidRPr="00031A78">
        <w:rPr>
          <w:rFonts w:ascii="Times New Roman" w:hAnsi="Times New Roman"/>
          <w:sz w:val="28"/>
          <w:szCs w:val="28"/>
          <w:lang w:val="kk-KZ"/>
        </w:rPr>
        <w:t xml:space="preserve"> </w:t>
      </w:r>
      <w:hyperlink r:id="rId27" w:history="1">
        <w:r w:rsidR="00B514C0" w:rsidRPr="00B514C0">
          <w:rPr>
            <w:rStyle w:val="a7"/>
            <w:rFonts w:ascii="Times New Roman" w:hAnsi="Times New Roman"/>
            <w:sz w:val="28"/>
            <w:szCs w:val="28"/>
            <w:lang w:val="kk-KZ"/>
          </w:rPr>
          <w:t>e.berdigaliev@kgd.gov.kz</w:t>
        </w:r>
      </w:hyperlink>
      <w:r w:rsidRPr="00031A78">
        <w:rPr>
          <w:rFonts w:ascii="Times New Roman" w:hAnsi="Times New Roman"/>
          <w:sz w:val="28"/>
          <w:szCs w:val="28"/>
          <w:lang w:val="kk-KZ"/>
        </w:rPr>
        <w:t xml:space="preserve"> </w:t>
      </w:r>
      <w:r w:rsidR="00031A78" w:rsidRPr="00031A78">
        <w:rPr>
          <w:rFonts w:ascii="Times New Roman" w:hAnsi="Times New Roman"/>
          <w:sz w:val="28"/>
          <w:szCs w:val="28"/>
        </w:rPr>
        <w:t xml:space="preserve">объявляет </w:t>
      </w:r>
      <w:r w:rsidR="00031A78" w:rsidRPr="00031A78">
        <w:rPr>
          <w:rFonts w:ascii="Times New Roman" w:hAnsi="Times New Roman"/>
          <w:sz w:val="28"/>
          <w:szCs w:val="28"/>
          <w:lang w:val="kk-KZ"/>
        </w:rPr>
        <w:t>в</w:t>
      </w:r>
      <w:proofErr w:type="spellStart"/>
      <w:r w:rsidR="00031A78" w:rsidRPr="00031A78">
        <w:rPr>
          <w:rFonts w:ascii="Times New Roman" w:hAnsi="Times New Roman"/>
          <w:iCs/>
          <w:sz w:val="28"/>
          <w:szCs w:val="28"/>
        </w:rPr>
        <w:t>нутренний</w:t>
      </w:r>
      <w:proofErr w:type="spellEnd"/>
      <w:r w:rsidR="00031A78" w:rsidRPr="00031A78">
        <w:rPr>
          <w:rFonts w:ascii="Times New Roman" w:hAnsi="Times New Roman"/>
          <w:iCs/>
          <w:sz w:val="28"/>
          <w:szCs w:val="28"/>
        </w:rPr>
        <w:t xml:space="preserve"> конкурс среди государственных служащих Министерства финансов Республики </w:t>
      </w:r>
      <w:r w:rsidR="00031A78" w:rsidRPr="00031A78">
        <w:rPr>
          <w:rFonts w:ascii="Times New Roman" w:hAnsi="Times New Roman"/>
          <w:iCs/>
          <w:sz w:val="28"/>
          <w:szCs w:val="28"/>
          <w:lang w:val="kk-KZ"/>
        </w:rPr>
        <w:t xml:space="preserve">Казахстан </w:t>
      </w:r>
      <w:r w:rsidR="00031A78" w:rsidRPr="00031A78">
        <w:rPr>
          <w:rFonts w:ascii="Times New Roman" w:hAnsi="Times New Roman"/>
          <w:iCs/>
          <w:sz w:val="28"/>
          <w:szCs w:val="28"/>
        </w:rPr>
        <w:t xml:space="preserve">для занятия </w:t>
      </w:r>
      <w:proofErr w:type="spellStart"/>
      <w:r w:rsidR="00031A78" w:rsidRPr="00031A78">
        <w:rPr>
          <w:rFonts w:ascii="Times New Roman" w:hAnsi="Times New Roman"/>
          <w:iCs/>
          <w:sz w:val="28"/>
          <w:szCs w:val="28"/>
        </w:rPr>
        <w:t>вакантн</w:t>
      </w:r>
      <w:proofErr w:type="spellEnd"/>
      <w:r w:rsidR="00031A78" w:rsidRPr="00031A78">
        <w:rPr>
          <w:rFonts w:ascii="Times New Roman" w:hAnsi="Times New Roman"/>
          <w:iCs/>
          <w:sz w:val="28"/>
          <w:szCs w:val="28"/>
          <w:lang w:val="kk-KZ"/>
        </w:rPr>
        <w:t>ой</w:t>
      </w:r>
      <w:r w:rsidR="00031A78" w:rsidRPr="007A2A6A">
        <w:rPr>
          <w:rFonts w:ascii="Times New Roman" w:hAnsi="Times New Roman"/>
          <w:iCs/>
          <w:sz w:val="28"/>
          <w:szCs w:val="28"/>
        </w:rPr>
        <w:t xml:space="preserve"> </w:t>
      </w:r>
      <w:proofErr w:type="spellStart"/>
      <w:r w:rsidR="00031A78" w:rsidRPr="007A2A6A">
        <w:rPr>
          <w:rFonts w:ascii="Times New Roman" w:hAnsi="Times New Roman"/>
          <w:iCs/>
          <w:sz w:val="28"/>
          <w:szCs w:val="28"/>
        </w:rPr>
        <w:t>административн</w:t>
      </w:r>
      <w:proofErr w:type="spellEnd"/>
      <w:r w:rsidR="00031A78">
        <w:rPr>
          <w:rFonts w:ascii="Times New Roman" w:hAnsi="Times New Roman"/>
          <w:iCs/>
          <w:sz w:val="28"/>
          <w:szCs w:val="28"/>
          <w:lang w:val="kk-KZ"/>
        </w:rPr>
        <w:t>ой</w:t>
      </w:r>
      <w:r w:rsidR="00031A78" w:rsidRPr="007A2A6A">
        <w:rPr>
          <w:rFonts w:ascii="Times New Roman" w:hAnsi="Times New Roman"/>
          <w:iCs/>
          <w:sz w:val="28"/>
          <w:szCs w:val="28"/>
        </w:rPr>
        <w:t xml:space="preserve"> </w:t>
      </w:r>
      <w:proofErr w:type="spellStart"/>
      <w:r w:rsidR="00031A78" w:rsidRPr="007A2A6A">
        <w:rPr>
          <w:rFonts w:ascii="Times New Roman" w:hAnsi="Times New Roman"/>
          <w:iCs/>
          <w:sz w:val="28"/>
          <w:szCs w:val="28"/>
        </w:rPr>
        <w:t>государственн</w:t>
      </w:r>
      <w:proofErr w:type="spellEnd"/>
      <w:r w:rsidR="00031A78">
        <w:rPr>
          <w:rFonts w:ascii="Times New Roman" w:hAnsi="Times New Roman"/>
          <w:iCs/>
          <w:sz w:val="28"/>
          <w:szCs w:val="28"/>
          <w:lang w:val="kk-KZ"/>
        </w:rPr>
        <w:t>ой</w:t>
      </w:r>
      <w:r w:rsidR="00031A78" w:rsidRPr="007A2A6A">
        <w:rPr>
          <w:rFonts w:ascii="Times New Roman" w:hAnsi="Times New Roman"/>
          <w:iCs/>
          <w:sz w:val="28"/>
          <w:szCs w:val="28"/>
        </w:rPr>
        <w:t xml:space="preserve"> </w:t>
      </w:r>
      <w:proofErr w:type="spellStart"/>
      <w:r w:rsidR="00031A78" w:rsidRPr="007A2A6A">
        <w:rPr>
          <w:rFonts w:ascii="Times New Roman" w:hAnsi="Times New Roman"/>
          <w:iCs/>
          <w:sz w:val="28"/>
          <w:szCs w:val="28"/>
        </w:rPr>
        <w:t>должност</w:t>
      </w:r>
      <w:proofErr w:type="spellEnd"/>
      <w:r w:rsidR="00031A78">
        <w:rPr>
          <w:rFonts w:ascii="Times New Roman" w:hAnsi="Times New Roman"/>
          <w:iCs/>
          <w:sz w:val="28"/>
          <w:szCs w:val="28"/>
          <w:lang w:val="kk-KZ"/>
        </w:rPr>
        <w:t>и</w:t>
      </w:r>
      <w:r w:rsidR="00031A78" w:rsidRPr="007A2A6A">
        <w:rPr>
          <w:rFonts w:ascii="Times New Roman" w:hAnsi="Times New Roman"/>
          <w:iCs/>
          <w:sz w:val="28"/>
          <w:szCs w:val="28"/>
        </w:rPr>
        <w:t xml:space="preserve"> корпуса «Б»</w:t>
      </w:r>
      <w:r w:rsidR="00031A78" w:rsidRPr="007A2A6A">
        <w:rPr>
          <w:rFonts w:ascii="Times New Roman" w:hAnsi="Times New Roman"/>
          <w:sz w:val="28"/>
          <w:szCs w:val="28"/>
        </w:rPr>
        <w:t>:</w:t>
      </w:r>
    </w:p>
    <w:p w:rsidR="00031A78" w:rsidRPr="007F2E94" w:rsidRDefault="00031A78" w:rsidP="00031A78">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-4, 1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BE3AF4" w:rsidRPr="00EE4C06" w:rsidRDefault="00164BFF" w:rsidP="00BE3AF4">
      <w:pPr>
        <w:contextualSpacing/>
        <w:jc w:val="both"/>
        <w:rPr>
          <w:color w:val="000000"/>
          <w:sz w:val="28"/>
          <w:szCs w:val="28"/>
          <w:lang w:val="kk-KZ"/>
        </w:rPr>
      </w:pPr>
      <w:r>
        <w:rPr>
          <w:b/>
          <w:color w:val="000000"/>
          <w:sz w:val="28"/>
          <w:szCs w:val="28"/>
          <w:lang w:val="kk-KZ"/>
        </w:rPr>
        <w:tab/>
      </w:r>
      <w:r w:rsidRPr="00080018">
        <w:rPr>
          <w:b/>
          <w:color w:val="000000"/>
          <w:sz w:val="28"/>
          <w:szCs w:val="28"/>
        </w:rPr>
        <w:t>Функциональные обязанности:</w:t>
      </w:r>
      <w:r w:rsidRPr="00080018">
        <w:rPr>
          <w:sz w:val="28"/>
          <w:szCs w:val="28"/>
        </w:rPr>
        <w:t xml:space="preserve"> </w:t>
      </w:r>
      <w:r w:rsidR="00EE4C06" w:rsidRPr="00EE4C06">
        <w:rPr>
          <w:color w:val="000000"/>
          <w:sz w:val="28"/>
          <w:szCs w:val="28"/>
        </w:rPr>
        <w:t>К</w:t>
      </w:r>
      <w:r w:rsidR="00EE4C06" w:rsidRPr="00EE4C06">
        <w:rPr>
          <w:sz w:val="28"/>
          <w:szCs w:val="28"/>
        </w:rPr>
        <w:t>онтроль за выполнением прогнозных показателей и обеспечение полноты и своевременности поступления налогов и других обязательных платежей в бюджет,</w:t>
      </w:r>
      <w:r w:rsidR="00EE4C06">
        <w:rPr>
          <w:sz w:val="28"/>
          <w:szCs w:val="28"/>
          <w:lang w:val="kk-KZ"/>
        </w:rPr>
        <w:t xml:space="preserve"> осуществление взаимодействия с государственными органами и другими  организациями по вопросам входящих в компетенцию отдела, </w:t>
      </w:r>
      <w:r w:rsidR="00EE4C06" w:rsidRPr="00EE4C06">
        <w:rPr>
          <w:sz w:val="28"/>
          <w:szCs w:val="28"/>
        </w:rPr>
        <w:t xml:space="preserve"> осуществление камерального контроля,</w:t>
      </w:r>
      <w:r w:rsidR="00EE4C06">
        <w:rPr>
          <w:sz w:val="28"/>
          <w:szCs w:val="28"/>
          <w:lang w:val="kk-KZ"/>
        </w:rPr>
        <w:t xml:space="preserve"> </w:t>
      </w:r>
      <w:r w:rsidR="00EE4C06" w:rsidRPr="00EE4C06">
        <w:rPr>
          <w:sz w:val="28"/>
          <w:szCs w:val="28"/>
        </w:rPr>
        <w:t xml:space="preserve"> к</w:t>
      </w:r>
      <w:r w:rsidR="00EE4C06" w:rsidRPr="00EE4C06">
        <w:rPr>
          <w:color w:val="000000"/>
          <w:sz w:val="28"/>
          <w:szCs w:val="28"/>
        </w:rPr>
        <w:t xml:space="preserve">онтроль за своевременностью и качественной обработкой уведомлений по автоматизированному камеральному контролю и за работой по пресечению и выявлению </w:t>
      </w:r>
      <w:proofErr w:type="spellStart"/>
      <w:r w:rsidR="00EE4C06" w:rsidRPr="00EE4C06">
        <w:rPr>
          <w:color w:val="000000"/>
          <w:sz w:val="28"/>
          <w:szCs w:val="28"/>
        </w:rPr>
        <w:t>лжепредпринимательства</w:t>
      </w:r>
      <w:proofErr w:type="spellEnd"/>
      <w:r w:rsidR="00EE4C06" w:rsidRPr="00EE4C06">
        <w:rPr>
          <w:color w:val="000000"/>
          <w:sz w:val="28"/>
          <w:szCs w:val="28"/>
        </w:rPr>
        <w:t xml:space="preserve">,  </w:t>
      </w:r>
      <w:r w:rsidR="00EE4C06" w:rsidRPr="00EE4C06">
        <w:rPr>
          <w:sz w:val="28"/>
          <w:szCs w:val="28"/>
        </w:rPr>
        <w:t>представление отчетов, информаций в вышестоящие органы</w:t>
      </w:r>
      <w:r w:rsidR="00EE4C06">
        <w:rPr>
          <w:sz w:val="28"/>
          <w:szCs w:val="28"/>
          <w:lang w:val="kk-KZ"/>
        </w:rPr>
        <w:t xml:space="preserve"> государственных доходов</w:t>
      </w:r>
      <w:r w:rsidR="00EE4C06" w:rsidRPr="00EE4C06">
        <w:rPr>
          <w:sz w:val="28"/>
          <w:szCs w:val="28"/>
        </w:rPr>
        <w:t>, а также в другие государственные органы</w:t>
      </w:r>
      <w:r w:rsidR="00EE4C06">
        <w:rPr>
          <w:sz w:val="28"/>
          <w:szCs w:val="28"/>
          <w:lang w:val="kk-KZ"/>
        </w:rPr>
        <w:t xml:space="preserve">, </w:t>
      </w:r>
      <w:r w:rsidR="00EE4C06" w:rsidRPr="00EE4C06">
        <w:rPr>
          <w:sz w:val="28"/>
          <w:szCs w:val="28"/>
          <w:lang w:val="kk-KZ"/>
        </w:rPr>
        <w:t>контроль за вручением уведомлений налогоплательщикам, нарушившим налоговое законодательство,</w:t>
      </w:r>
      <w:r w:rsidR="00EE4C06" w:rsidRPr="00EE4C06">
        <w:rPr>
          <w:color w:val="FF0000"/>
          <w:sz w:val="28"/>
          <w:szCs w:val="28"/>
          <w:lang w:val="kk-KZ"/>
        </w:rPr>
        <w:t xml:space="preserve"> </w:t>
      </w:r>
      <w:r w:rsidR="00EE4C06" w:rsidRPr="00EE4C06">
        <w:rPr>
          <w:sz w:val="28"/>
          <w:szCs w:val="28"/>
        </w:rPr>
        <w:t>осуществление налогового контроля за исполнением налогоплательщиком налоговых обязательств</w:t>
      </w:r>
      <w:r w:rsidR="00EE4C06">
        <w:rPr>
          <w:sz w:val="28"/>
          <w:szCs w:val="28"/>
          <w:lang w:val="kk-KZ"/>
        </w:rPr>
        <w:t xml:space="preserve">, контроль за своевременным представлением отчетностей в Департамент государственных доходов, работа  с уполномоченными органами, </w:t>
      </w:r>
      <w:r w:rsidR="00EE4C06" w:rsidRPr="00EE4C06">
        <w:rPr>
          <w:sz w:val="28"/>
          <w:szCs w:val="28"/>
          <w:lang w:val="kk-KZ"/>
        </w:rPr>
        <w:t>контроль за составлением материалов по административным правонарушениям, формирование квартального статистического отчета 2-Н</w:t>
      </w:r>
      <w:r w:rsidR="00BE3AF4">
        <w:rPr>
          <w:sz w:val="28"/>
          <w:szCs w:val="28"/>
          <w:lang w:val="kk-KZ"/>
        </w:rPr>
        <w:t>. Администрирование непроизводственных платежей, в том числе, по налогам на имущество, землю и транспортным средствам физических лиц. П</w:t>
      </w:r>
      <w:proofErr w:type="spellStart"/>
      <w:r w:rsidR="00BE3AF4" w:rsidRPr="00EE4C06">
        <w:rPr>
          <w:sz w:val="28"/>
          <w:szCs w:val="28"/>
        </w:rPr>
        <w:t>роведение</w:t>
      </w:r>
      <w:proofErr w:type="spellEnd"/>
      <w:r w:rsidR="00BE3AF4" w:rsidRPr="00EE4C06">
        <w:rPr>
          <w:sz w:val="28"/>
          <w:szCs w:val="28"/>
        </w:rPr>
        <w:t xml:space="preserve">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BE3AF4">
        <w:rPr>
          <w:sz w:val="28"/>
          <w:szCs w:val="28"/>
          <w:lang w:val="kk-KZ"/>
        </w:rPr>
        <w:t>.</w:t>
      </w:r>
      <w:r w:rsidR="00BE3AF4" w:rsidRPr="00BE3AF4">
        <w:rPr>
          <w:sz w:val="28"/>
          <w:szCs w:val="28"/>
        </w:rPr>
        <w:t xml:space="preserve"> </w:t>
      </w:r>
      <w:r w:rsidR="00BE3AF4" w:rsidRPr="00EE4C06">
        <w:rPr>
          <w:sz w:val="28"/>
          <w:szCs w:val="28"/>
        </w:rPr>
        <w:t>Исполнение заданий и поручений руководителя управления</w:t>
      </w:r>
      <w:r w:rsidR="00BE3AF4">
        <w:rPr>
          <w:sz w:val="28"/>
          <w:szCs w:val="28"/>
          <w:lang w:val="kk-KZ"/>
        </w:rPr>
        <w:t xml:space="preserve"> государственных доходов</w:t>
      </w:r>
      <w:r w:rsidR="00BE3AF4" w:rsidRPr="00EE4C06">
        <w:rPr>
          <w:sz w:val="28"/>
          <w:szCs w:val="28"/>
        </w:rPr>
        <w:t xml:space="preserve"> и руководителя отдела.</w:t>
      </w:r>
    </w:p>
    <w:p w:rsidR="00996C8F" w:rsidRDefault="00164BFF" w:rsidP="00164BFF">
      <w:pPr>
        <w:pStyle w:val="aa"/>
        <w:spacing w:before="0" w:beforeAutospacing="0" w:after="0" w:afterAutospacing="0"/>
        <w:jc w:val="both"/>
        <w:rPr>
          <w:b/>
          <w:bCs/>
          <w:sz w:val="28"/>
          <w:lang w:val="kk-KZ"/>
        </w:rPr>
      </w:pPr>
      <w:r>
        <w:rPr>
          <w:b/>
          <w:bCs/>
          <w:sz w:val="28"/>
          <w:lang w:val="kk-KZ"/>
        </w:rPr>
        <w:tab/>
      </w:r>
    </w:p>
    <w:p w:rsidR="00996C8F" w:rsidRDefault="00996C8F" w:rsidP="00164BFF">
      <w:pPr>
        <w:pStyle w:val="aa"/>
        <w:spacing w:before="0" w:beforeAutospacing="0" w:after="0" w:afterAutospacing="0"/>
        <w:jc w:val="both"/>
        <w:rPr>
          <w:b/>
          <w:bCs/>
          <w:sz w:val="28"/>
          <w:lang w:val="kk-KZ"/>
        </w:rPr>
      </w:pPr>
    </w:p>
    <w:p w:rsidR="00996C8F" w:rsidRDefault="00996C8F" w:rsidP="00164BFF">
      <w:pPr>
        <w:pStyle w:val="aa"/>
        <w:spacing w:before="0" w:beforeAutospacing="0" w:after="0" w:afterAutospacing="0"/>
        <w:jc w:val="both"/>
        <w:rPr>
          <w:b/>
          <w:bCs/>
          <w:sz w:val="28"/>
          <w:lang w:val="kk-KZ"/>
        </w:rPr>
      </w:pPr>
    </w:p>
    <w:p w:rsidR="00164BFF" w:rsidRDefault="00996C8F" w:rsidP="00164BFF">
      <w:pPr>
        <w:pStyle w:val="aa"/>
        <w:spacing w:before="0" w:beforeAutospacing="0" w:after="0" w:afterAutospacing="0"/>
        <w:jc w:val="both"/>
        <w:rPr>
          <w:color w:val="000000"/>
          <w:sz w:val="28"/>
          <w:szCs w:val="28"/>
          <w:lang w:val="kk-KZ"/>
        </w:rPr>
      </w:pPr>
      <w:r>
        <w:rPr>
          <w:b/>
          <w:bCs/>
          <w:sz w:val="28"/>
          <w:lang w:val="kk-KZ"/>
        </w:rPr>
        <w:tab/>
      </w:r>
      <w:r w:rsidR="00164BFF">
        <w:rPr>
          <w:b/>
          <w:bCs/>
          <w:sz w:val="28"/>
        </w:rPr>
        <w:t>Требования к участникам конкурса</w:t>
      </w:r>
      <w:r w:rsidR="00164BFF">
        <w:rPr>
          <w:sz w:val="28"/>
        </w:rPr>
        <w:t>:</w:t>
      </w:r>
      <w:r w:rsidR="00164BFF">
        <w:rPr>
          <w:sz w:val="28"/>
          <w:lang w:val="kk-KZ"/>
        </w:rPr>
        <w:t xml:space="preserve"> </w:t>
      </w:r>
      <w:r w:rsidR="00164BFF" w:rsidRPr="00DB172C">
        <w:rPr>
          <w:sz w:val="28"/>
          <w:szCs w:val="28"/>
        </w:rPr>
        <w:t xml:space="preserve">высшее либо </w:t>
      </w:r>
      <w:proofErr w:type="spellStart"/>
      <w:r w:rsidR="00164BFF" w:rsidRPr="00DB172C">
        <w:rPr>
          <w:sz w:val="28"/>
          <w:szCs w:val="28"/>
        </w:rPr>
        <w:t>послесреднее</w:t>
      </w:r>
      <w:proofErr w:type="spellEnd"/>
      <w:r w:rsidR="00164BFF" w:rsidRPr="00DB172C">
        <w:rPr>
          <w:sz w:val="28"/>
          <w:szCs w:val="28"/>
        </w:rPr>
        <w:t xml:space="preserve"> или техническое и профессиональное образование</w:t>
      </w:r>
      <w:r w:rsidR="00164BFF" w:rsidRPr="00A527B4">
        <w:rPr>
          <w:color w:val="000000"/>
          <w:sz w:val="28"/>
          <w:szCs w:val="28"/>
        </w:rPr>
        <w:t xml:space="preserve"> - </w:t>
      </w:r>
      <w:r w:rsidR="00164BFF" w:rsidRPr="00903D35">
        <w:rPr>
          <w:sz w:val="28"/>
          <w:szCs w:val="28"/>
        </w:rPr>
        <w:t xml:space="preserve">социальные науки, экономика и бизнес: экономика, учет и аудит, </w:t>
      </w:r>
      <w:proofErr w:type="spellStart"/>
      <w:r w:rsidR="00164BFF" w:rsidRPr="00903D35">
        <w:rPr>
          <w:sz w:val="28"/>
          <w:szCs w:val="28"/>
        </w:rPr>
        <w:t>финанс</w:t>
      </w:r>
      <w:proofErr w:type="spellEnd"/>
      <w:r w:rsidR="00164BFF">
        <w:rPr>
          <w:sz w:val="28"/>
          <w:szCs w:val="28"/>
          <w:lang w:val="kk-KZ"/>
        </w:rPr>
        <w:t>ы</w:t>
      </w:r>
      <w:r w:rsidR="00164BFF">
        <w:rPr>
          <w:sz w:val="28"/>
          <w:szCs w:val="28"/>
        </w:rPr>
        <w:t>, менеджмент</w:t>
      </w:r>
      <w:r w:rsidR="00164BFF" w:rsidRPr="00903D35">
        <w:rPr>
          <w:sz w:val="28"/>
          <w:szCs w:val="28"/>
        </w:rPr>
        <w:t>, государственно</w:t>
      </w:r>
      <w:r w:rsidR="00164BFF">
        <w:rPr>
          <w:sz w:val="28"/>
          <w:szCs w:val="28"/>
          <w:lang w:val="kk-KZ"/>
        </w:rPr>
        <w:t>е</w:t>
      </w:r>
      <w:r w:rsidR="00164BFF" w:rsidRPr="00903D35">
        <w:rPr>
          <w:sz w:val="28"/>
          <w:szCs w:val="28"/>
        </w:rPr>
        <w:t xml:space="preserve"> и </w:t>
      </w:r>
      <w:proofErr w:type="spellStart"/>
      <w:r w:rsidR="00164BFF" w:rsidRPr="00903D35">
        <w:rPr>
          <w:sz w:val="28"/>
          <w:szCs w:val="28"/>
        </w:rPr>
        <w:t>местно</w:t>
      </w:r>
      <w:proofErr w:type="spellEnd"/>
      <w:r w:rsidR="00164BFF">
        <w:rPr>
          <w:sz w:val="28"/>
          <w:szCs w:val="28"/>
          <w:lang w:val="kk-KZ"/>
        </w:rPr>
        <w:t>е</w:t>
      </w:r>
      <w:r w:rsidR="00164BFF" w:rsidRPr="00903D35">
        <w:rPr>
          <w:sz w:val="28"/>
          <w:szCs w:val="28"/>
        </w:rPr>
        <w:t xml:space="preserve"> </w:t>
      </w:r>
      <w:proofErr w:type="spellStart"/>
      <w:r w:rsidR="00164BFF" w:rsidRPr="00903D35">
        <w:rPr>
          <w:sz w:val="28"/>
          <w:szCs w:val="28"/>
        </w:rPr>
        <w:t>управлени</w:t>
      </w:r>
      <w:proofErr w:type="spellEnd"/>
      <w:r w:rsidR="00164BFF">
        <w:rPr>
          <w:sz w:val="28"/>
          <w:szCs w:val="28"/>
          <w:lang w:val="kk-KZ"/>
        </w:rPr>
        <w:t>е</w:t>
      </w:r>
      <w:r w:rsidR="00164BFF" w:rsidRPr="00C27535">
        <w:rPr>
          <w:sz w:val="28"/>
          <w:szCs w:val="28"/>
        </w:rPr>
        <w:t>.</w:t>
      </w:r>
      <w:r w:rsidR="00164BFF">
        <w:rPr>
          <w:sz w:val="28"/>
          <w:szCs w:val="28"/>
        </w:rPr>
        <w:t xml:space="preserve"> </w:t>
      </w:r>
      <w:r w:rsidR="00164BFF"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164BFF" w:rsidRPr="004E6EF3">
        <w:rPr>
          <w:color w:val="000000"/>
          <w:sz w:val="28"/>
          <w:szCs w:val="28"/>
        </w:rPr>
        <w:t xml:space="preserve"> </w:t>
      </w:r>
      <w:r w:rsidR="00164BFF" w:rsidRPr="00152137">
        <w:rPr>
          <w:color w:val="000000"/>
          <w:sz w:val="28"/>
          <w:szCs w:val="28"/>
        </w:rPr>
        <w:t xml:space="preserve">Знание </w:t>
      </w:r>
      <w:r w:rsidR="00164BFF">
        <w:rPr>
          <w:color w:val="000000"/>
          <w:sz w:val="28"/>
          <w:szCs w:val="28"/>
        </w:rPr>
        <w:t xml:space="preserve">законодательств </w:t>
      </w:r>
      <w:r w:rsidR="00164BFF">
        <w:rPr>
          <w:sz w:val="28"/>
          <w:lang w:val="kk-KZ"/>
        </w:rPr>
        <w:t xml:space="preserve">и нормативно-правовых актов Республики Казахстан, </w:t>
      </w:r>
      <w:r w:rsidR="00164BFF" w:rsidRPr="00152137">
        <w:rPr>
          <w:color w:val="000000"/>
          <w:sz w:val="28"/>
          <w:szCs w:val="28"/>
        </w:rPr>
        <w:t>Стратегии «Казахстан - 2050»: новый политический курс состоявшегося государства</w:t>
      </w:r>
      <w:r w:rsidR="00164BFF">
        <w:rPr>
          <w:color w:val="000000"/>
          <w:sz w:val="28"/>
          <w:szCs w:val="28"/>
        </w:rPr>
        <w:t>.</w:t>
      </w:r>
    </w:p>
    <w:p w:rsidR="00164BFF" w:rsidRPr="00A26021" w:rsidRDefault="00164BFF" w:rsidP="00164BFF">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009E5DDF" w:rsidRPr="009E5DDF">
        <w:rPr>
          <w:b/>
          <w:sz w:val="28"/>
          <w:szCs w:val="28"/>
          <w:lang w:val="kk-KZ"/>
        </w:rPr>
        <w:t xml:space="preserve"> </w:t>
      </w:r>
      <w:r w:rsidR="009E5DDF">
        <w:rPr>
          <w:b/>
          <w:sz w:val="28"/>
          <w:szCs w:val="28"/>
          <w:lang w:val="kk-KZ"/>
        </w:rPr>
        <w:t>с 27 июля 2017 года по 31 июля 2017 года  включительно  в течение 3 рабочих дней</w:t>
      </w:r>
      <w:r w:rsidRPr="00002D63">
        <w:rPr>
          <w:b/>
          <w:sz w:val="28"/>
          <w:szCs w:val="28"/>
          <w:lang w:val="kk-KZ"/>
        </w:rPr>
        <w:t xml:space="preserve"> </w:t>
      </w:r>
      <w:r w:rsidRPr="006E2ED8">
        <w:rPr>
          <w:sz w:val="28"/>
          <w:szCs w:val="28"/>
          <w:lang w:val="kk-KZ"/>
        </w:rPr>
        <w:t>по адресу</w:t>
      </w:r>
      <w:r w:rsidRPr="002163DC">
        <w:rPr>
          <w:sz w:val="28"/>
          <w:szCs w:val="28"/>
          <w:lang w:val="kk-KZ"/>
        </w:rPr>
        <w:t xml:space="preserve">: </w:t>
      </w:r>
      <w:r w:rsidRPr="002C3B15">
        <w:rPr>
          <w:sz w:val="28"/>
          <w:szCs w:val="28"/>
          <w:lang w:val="kk-KZ"/>
        </w:rPr>
        <w:t xml:space="preserve">индекс </w:t>
      </w:r>
      <w:r w:rsidRPr="002C3B15">
        <w:rPr>
          <w:sz w:val="28"/>
          <w:szCs w:val="28"/>
        </w:rPr>
        <w:t xml:space="preserve"> 0</w:t>
      </w:r>
      <w:r w:rsidRPr="002C3B15">
        <w:rPr>
          <w:sz w:val="28"/>
          <w:szCs w:val="28"/>
          <w:lang w:val="kk-KZ"/>
        </w:rPr>
        <w:t>911</w:t>
      </w:r>
      <w:r w:rsidRPr="002C3B15">
        <w:rPr>
          <w:sz w:val="28"/>
          <w:szCs w:val="28"/>
        </w:rPr>
        <w:t xml:space="preserve">00, </w:t>
      </w:r>
      <w:r w:rsidRPr="002C3B15">
        <w:rPr>
          <w:sz w:val="28"/>
          <w:szCs w:val="28"/>
          <w:lang w:val="kk-KZ"/>
        </w:rPr>
        <w:t>ЗКО, Теректинский район</w:t>
      </w:r>
      <w:r w:rsidRPr="002C3B15">
        <w:rPr>
          <w:sz w:val="28"/>
          <w:szCs w:val="28"/>
        </w:rPr>
        <w:t>,</w:t>
      </w:r>
      <w:r w:rsidRPr="002C3B15">
        <w:rPr>
          <w:sz w:val="28"/>
          <w:szCs w:val="28"/>
          <w:lang w:val="kk-KZ"/>
        </w:rPr>
        <w:t xml:space="preserve"> село Федоровка,</w:t>
      </w:r>
      <w:r w:rsidRPr="002C3B15">
        <w:rPr>
          <w:sz w:val="28"/>
          <w:szCs w:val="28"/>
        </w:rPr>
        <w:t xml:space="preserve"> ул.</w:t>
      </w:r>
      <w:r w:rsidRPr="002C3B15">
        <w:rPr>
          <w:sz w:val="28"/>
          <w:szCs w:val="28"/>
          <w:lang w:val="kk-KZ"/>
        </w:rPr>
        <w:t>Юбилейная</w:t>
      </w:r>
      <w:r w:rsidRPr="002C3B15">
        <w:rPr>
          <w:sz w:val="28"/>
          <w:szCs w:val="28"/>
        </w:rPr>
        <w:t xml:space="preserve">, </w:t>
      </w:r>
      <w:r w:rsidRPr="002C3B15">
        <w:rPr>
          <w:sz w:val="28"/>
          <w:szCs w:val="28"/>
          <w:lang w:val="kk-KZ"/>
        </w:rPr>
        <w:t>16</w:t>
      </w:r>
      <w:r w:rsidRPr="002C3B15">
        <w:rPr>
          <w:sz w:val="28"/>
          <w:szCs w:val="28"/>
        </w:rPr>
        <w:t xml:space="preserve">, телефон для справок </w:t>
      </w:r>
      <w:r w:rsidRPr="002C3B15">
        <w:rPr>
          <w:noProof/>
          <w:sz w:val="28"/>
          <w:szCs w:val="28"/>
        </w:rPr>
        <w:t>( 8</w:t>
      </w:r>
      <w:r w:rsidRPr="002C3B15">
        <w:rPr>
          <w:noProof/>
          <w:sz w:val="28"/>
          <w:szCs w:val="28"/>
          <w:lang w:val="kk-KZ"/>
        </w:rPr>
        <w:t>71132</w:t>
      </w:r>
      <w:r w:rsidRPr="002C3B15">
        <w:rPr>
          <w:noProof/>
          <w:sz w:val="28"/>
          <w:szCs w:val="28"/>
        </w:rPr>
        <w:t xml:space="preserve">) </w:t>
      </w:r>
      <w:r w:rsidRPr="002C3B15">
        <w:rPr>
          <w:noProof/>
          <w:sz w:val="28"/>
          <w:szCs w:val="28"/>
          <w:lang w:val="kk-KZ"/>
        </w:rPr>
        <w:t xml:space="preserve">21-9-94,         </w:t>
      </w:r>
      <w:r w:rsidRPr="002C3B15">
        <w:rPr>
          <w:sz w:val="28"/>
          <w:szCs w:val="28"/>
          <w:lang w:val="kk-KZ"/>
        </w:rPr>
        <w:t>факс 21</w:t>
      </w:r>
      <w:r w:rsidRPr="002C3B15">
        <w:rPr>
          <w:noProof/>
          <w:sz w:val="28"/>
          <w:szCs w:val="28"/>
          <w:lang w:val="kk-KZ"/>
        </w:rPr>
        <w:t>-9-94,</w:t>
      </w:r>
      <w:r w:rsidRPr="002C3B15">
        <w:rPr>
          <w:noProof/>
          <w:sz w:val="28"/>
          <w:szCs w:val="28"/>
        </w:rPr>
        <w:t xml:space="preserve"> </w:t>
      </w:r>
      <w:r w:rsidRPr="002C3B15">
        <w:rPr>
          <w:sz w:val="28"/>
          <w:szCs w:val="28"/>
        </w:rPr>
        <w:t xml:space="preserve"> </w:t>
      </w:r>
      <w:r>
        <w:rPr>
          <w:sz w:val="28"/>
          <w:szCs w:val="28"/>
          <w:lang w:val="kk-KZ"/>
        </w:rPr>
        <w:t>электронный адрес</w:t>
      </w:r>
      <w:r w:rsidRPr="002C3B15">
        <w:rPr>
          <w:sz w:val="28"/>
          <w:szCs w:val="28"/>
        </w:rPr>
        <w:t xml:space="preserve"> </w:t>
      </w:r>
      <w:hyperlink r:id="rId28" w:history="1">
        <w:r w:rsidRPr="00A26021">
          <w:rPr>
            <w:rStyle w:val="a7"/>
            <w:b/>
            <w:sz w:val="28"/>
            <w:szCs w:val="28"/>
            <w:lang w:val="en-US"/>
          </w:rPr>
          <w:t>terekta</w:t>
        </w:r>
        <w:r w:rsidRPr="00A26021">
          <w:rPr>
            <w:rStyle w:val="a7"/>
            <w:b/>
            <w:sz w:val="28"/>
            <w:szCs w:val="28"/>
            <w:lang w:val="kk-KZ"/>
          </w:rPr>
          <w:t>@taxwest.mgd.kz</w:t>
        </w:r>
      </w:hyperlink>
      <w:r w:rsidR="00614CFC">
        <w:rPr>
          <w:b/>
          <w:lang w:val="kk-KZ"/>
        </w:rPr>
        <w:t xml:space="preserve">, </w:t>
      </w:r>
      <w:hyperlink r:id="rId29" w:history="1">
        <w:r w:rsidR="00B514C0" w:rsidRPr="00B96CC2">
          <w:rPr>
            <w:rStyle w:val="a7"/>
            <w:b/>
            <w:sz w:val="28"/>
            <w:szCs w:val="28"/>
            <w:lang w:val="kk-KZ"/>
          </w:rPr>
          <w:t>e.berdigaliev@kgd.gov.kz</w:t>
        </w:r>
      </w:hyperlink>
      <w:r w:rsidRPr="00A26021">
        <w:rPr>
          <w:b/>
          <w:sz w:val="28"/>
          <w:szCs w:val="28"/>
          <w:lang w:val="kk-KZ"/>
        </w:rPr>
        <w:t xml:space="preserve"> . </w:t>
      </w:r>
    </w:p>
    <w:p w:rsidR="00031A78" w:rsidRDefault="00DD1ADA" w:rsidP="00031A78">
      <w:pPr>
        <w:pStyle w:val="aa"/>
        <w:spacing w:before="0" w:beforeAutospacing="0" w:after="0" w:afterAutospacing="0"/>
        <w:jc w:val="both"/>
        <w:rPr>
          <w:b/>
          <w:sz w:val="28"/>
          <w:szCs w:val="28"/>
          <w:lang w:val="kk-KZ"/>
        </w:rPr>
      </w:pPr>
      <w:r>
        <w:rPr>
          <w:sz w:val="28"/>
          <w:szCs w:val="28"/>
          <w:lang w:val="kk-KZ"/>
        </w:rPr>
        <w:tab/>
      </w:r>
      <w:r w:rsidR="00031A78"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031A78" w:rsidRPr="006E2ED8">
        <w:rPr>
          <w:b/>
          <w:szCs w:val="28"/>
        </w:rPr>
        <w:t xml:space="preserve"> </w:t>
      </w:r>
      <w:hyperlink r:id="rId30" w:history="1">
        <w:r w:rsidR="00031A78" w:rsidRPr="00A26021">
          <w:rPr>
            <w:rStyle w:val="a7"/>
            <w:b/>
            <w:sz w:val="28"/>
            <w:szCs w:val="28"/>
            <w:lang w:val="en-US"/>
          </w:rPr>
          <w:t>terekta</w:t>
        </w:r>
        <w:r w:rsidR="00031A78" w:rsidRPr="00A26021">
          <w:rPr>
            <w:rStyle w:val="a7"/>
            <w:b/>
            <w:sz w:val="28"/>
            <w:szCs w:val="28"/>
            <w:lang w:val="kk-KZ"/>
          </w:rPr>
          <w:t>@taxwest.mgd.kz</w:t>
        </w:r>
      </w:hyperlink>
      <w:r w:rsidR="00614CFC">
        <w:rPr>
          <w:b/>
          <w:lang w:val="kk-KZ"/>
        </w:rPr>
        <w:t xml:space="preserve">, </w:t>
      </w:r>
      <w:hyperlink r:id="rId31" w:history="1">
        <w:r w:rsidR="00B514C0" w:rsidRPr="00B96CC2">
          <w:rPr>
            <w:rStyle w:val="a7"/>
            <w:b/>
            <w:sz w:val="28"/>
            <w:szCs w:val="28"/>
            <w:lang w:val="kk-KZ"/>
          </w:rPr>
          <w:t>e.berdigaliev@kgd.gov.kz</w:t>
        </w:r>
      </w:hyperlink>
      <w:r w:rsidR="00031A78" w:rsidRPr="00A26021">
        <w:rPr>
          <w:b/>
          <w:sz w:val="28"/>
          <w:szCs w:val="28"/>
          <w:lang w:val="kk-KZ"/>
        </w:rPr>
        <w:t xml:space="preserve"> </w:t>
      </w:r>
      <w:r w:rsidR="00031A78" w:rsidRPr="00AC2BAE">
        <w:rPr>
          <w:b/>
          <w:sz w:val="28"/>
          <w:szCs w:val="28"/>
          <w:lang w:val="kk-KZ"/>
        </w:rPr>
        <w:t>.</w:t>
      </w:r>
    </w:p>
    <w:p w:rsidR="00164BFF" w:rsidRDefault="00164BFF" w:rsidP="00164BFF">
      <w:pPr>
        <w:pStyle w:val="aa"/>
        <w:spacing w:before="0" w:beforeAutospacing="0" w:after="0" w:afterAutospacing="0"/>
        <w:ind w:firstLine="709"/>
        <w:jc w:val="both"/>
        <w:rPr>
          <w:b/>
          <w:sz w:val="28"/>
          <w:szCs w:val="28"/>
          <w:lang w:val="kk-KZ"/>
        </w:rPr>
      </w:pPr>
    </w:p>
    <w:p w:rsidR="001D52CC" w:rsidRPr="00226E0C" w:rsidRDefault="00B506C5"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023D96" w:rsidRDefault="00023D96" w:rsidP="00CB29F2">
      <w:pPr>
        <w:tabs>
          <w:tab w:val="left" w:pos="9923"/>
        </w:tabs>
        <w:ind w:firstLine="709"/>
        <w:jc w:val="both"/>
        <w:rPr>
          <w:sz w:val="28"/>
          <w:szCs w:val="28"/>
        </w:rPr>
      </w:pPr>
    </w:p>
    <w:p w:rsidR="00023D96" w:rsidRDefault="00023D96" w:rsidP="00CB29F2">
      <w:pPr>
        <w:tabs>
          <w:tab w:val="left" w:pos="9923"/>
        </w:tabs>
        <w:ind w:firstLine="709"/>
        <w:jc w:val="both"/>
        <w:rPr>
          <w:sz w:val="28"/>
          <w:szCs w:val="28"/>
        </w:rPr>
      </w:pPr>
    </w:p>
    <w:p w:rsidR="00023D96" w:rsidRDefault="00023D96" w:rsidP="00CB29F2">
      <w:pPr>
        <w:tabs>
          <w:tab w:val="left" w:pos="9923"/>
        </w:tabs>
        <w:ind w:firstLine="709"/>
        <w:jc w:val="both"/>
        <w:rPr>
          <w:sz w:val="28"/>
          <w:szCs w:val="28"/>
        </w:rPr>
      </w:pPr>
    </w:p>
    <w:p w:rsidR="00023D96" w:rsidRDefault="00023D96" w:rsidP="00CB29F2">
      <w:pPr>
        <w:tabs>
          <w:tab w:val="left" w:pos="9923"/>
        </w:tabs>
        <w:ind w:firstLine="709"/>
        <w:jc w:val="both"/>
        <w:rPr>
          <w:sz w:val="28"/>
          <w:szCs w:val="28"/>
        </w:rPr>
      </w:pP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9D45E1" w:rsidRPr="001104E8" w:rsidRDefault="00736559"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proofErr w:type="spellStart"/>
      <w:r w:rsidR="001D52CC" w:rsidRPr="001D52CC">
        <w:rPr>
          <w:rFonts w:ascii="Times New Roman" w:hAnsi="Times New Roman" w:cs="Times New Roman"/>
          <w:sz w:val="28"/>
          <w:szCs w:val="28"/>
        </w:rPr>
        <w:t>андидаты</w:t>
      </w:r>
      <w:proofErr w:type="spellEnd"/>
      <w:r w:rsidR="001D52CC" w:rsidRPr="001D52CC">
        <w:rPr>
          <w:rFonts w:ascii="Times New Roman" w:hAnsi="Times New Roman" w:cs="Times New Roman"/>
          <w:sz w:val="28"/>
          <w:szCs w:val="28"/>
        </w:rPr>
        <w:t>, участвующие во внутреннем конкурсе и допущенные к собеседованию</w:t>
      </w:r>
      <w:r w:rsidR="001D52CC" w:rsidRPr="001D52CC">
        <w:rPr>
          <w:rFonts w:ascii="Times New Roman" w:hAnsi="Times New Roman" w:cs="Times New Roman"/>
          <w:sz w:val="28"/>
          <w:szCs w:val="28"/>
          <w:lang w:val="kk-KZ"/>
        </w:rPr>
        <w:t xml:space="preserve"> </w:t>
      </w:r>
      <w:r w:rsidR="001D52CC"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001D52CC" w:rsidRPr="0095523F">
        <w:rPr>
          <w:rFonts w:ascii="Times New Roman" w:hAnsi="Times New Roman" w:cs="Times New Roman"/>
          <w:b/>
          <w:sz w:val="28"/>
          <w:szCs w:val="28"/>
        </w:rPr>
        <w:t xml:space="preserve"> рабочих</w:t>
      </w:r>
      <w:r w:rsidR="001D52CC" w:rsidRPr="001D52CC">
        <w:rPr>
          <w:rFonts w:ascii="Times New Roman" w:hAnsi="Times New Roman" w:cs="Times New Roman"/>
          <w:sz w:val="28"/>
          <w:szCs w:val="28"/>
        </w:rPr>
        <w:t xml:space="preserve"> дней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9C59F3">
        <w:rPr>
          <w:rFonts w:ascii="Times New Roman" w:hAnsi="Times New Roman" w:cs="Times New Roman"/>
          <w:sz w:val="28"/>
          <w:szCs w:val="28"/>
          <w:lang w:val="kk-KZ"/>
        </w:rPr>
        <w:t xml:space="preserve"> </w:t>
      </w:r>
      <w:r w:rsidR="001557D6">
        <w:rPr>
          <w:rFonts w:ascii="Times New Roman" w:hAnsi="Times New Roman" w:cs="Times New Roman"/>
          <w:sz w:val="28"/>
          <w:szCs w:val="28"/>
          <w:lang w:val="kk-KZ"/>
        </w:rPr>
        <w:t xml:space="preserve"> </w:t>
      </w:r>
      <w:r w:rsidR="001D52CC" w:rsidRPr="001D52CC">
        <w:rPr>
          <w:rFonts w:ascii="Times New Roman" w:hAnsi="Times New Roman" w:cs="Times New Roman"/>
          <w:sz w:val="28"/>
          <w:szCs w:val="28"/>
          <w:lang w:val="kk-KZ"/>
        </w:rPr>
        <w:t>С-О-</w:t>
      </w:r>
      <w:r w:rsidR="00584DF7">
        <w:rPr>
          <w:rFonts w:ascii="Times New Roman" w:hAnsi="Times New Roman" w:cs="Times New Roman"/>
          <w:sz w:val="28"/>
          <w:szCs w:val="28"/>
          <w:lang w:val="kk-KZ"/>
        </w:rPr>
        <w:t>5</w:t>
      </w:r>
      <w:r w:rsidR="001104E8">
        <w:rPr>
          <w:rFonts w:ascii="Times New Roman" w:hAnsi="Times New Roman" w:cs="Times New Roman"/>
          <w:sz w:val="28"/>
          <w:szCs w:val="28"/>
          <w:lang w:val="kk-KZ"/>
        </w:rPr>
        <w:t>,</w:t>
      </w:r>
      <w:r w:rsidR="001104E8" w:rsidRPr="001104E8">
        <w:rPr>
          <w:rFonts w:ascii="Times New Roman" w:hAnsi="Times New Roman" w:cs="Times New Roman"/>
          <w:color w:val="000000"/>
          <w:sz w:val="28"/>
          <w:szCs w:val="28"/>
        </w:rPr>
        <w:t xml:space="preserve"> </w:t>
      </w:r>
      <w:r w:rsidR="001104E8" w:rsidRPr="001D52CC">
        <w:rPr>
          <w:rFonts w:ascii="Times New Roman" w:hAnsi="Times New Roman" w:cs="Times New Roman"/>
          <w:color w:val="000000"/>
          <w:sz w:val="28"/>
          <w:szCs w:val="28"/>
        </w:rPr>
        <w:t>С-</w:t>
      </w:r>
      <w:r w:rsidR="001104E8" w:rsidRPr="001D52CC">
        <w:rPr>
          <w:rFonts w:ascii="Times New Roman" w:hAnsi="Times New Roman" w:cs="Times New Roman"/>
          <w:color w:val="000000"/>
          <w:sz w:val="28"/>
          <w:szCs w:val="28"/>
          <w:lang w:val="en-US"/>
        </w:rPr>
        <w:t>R</w:t>
      </w:r>
      <w:r w:rsidR="001104E8" w:rsidRPr="001D52CC">
        <w:rPr>
          <w:rFonts w:ascii="Times New Roman" w:hAnsi="Times New Roman" w:cs="Times New Roman"/>
          <w:bCs/>
          <w:color w:val="000000"/>
          <w:sz w:val="28"/>
          <w:szCs w:val="28"/>
        </w:rPr>
        <w:t>-</w:t>
      </w:r>
      <w:r w:rsidR="001104E8">
        <w:rPr>
          <w:rFonts w:ascii="Times New Roman" w:hAnsi="Times New Roman" w:cs="Times New Roman"/>
          <w:bCs/>
          <w:color w:val="000000"/>
          <w:sz w:val="28"/>
          <w:szCs w:val="28"/>
          <w:lang w:val="kk-KZ"/>
        </w:rPr>
        <w:t>1</w:t>
      </w:r>
      <w:r w:rsidR="001104E8" w:rsidRPr="001D52CC">
        <w:rPr>
          <w:rFonts w:ascii="Times New Roman" w:hAnsi="Times New Roman" w:cs="Times New Roman"/>
          <w:bCs/>
          <w:color w:val="000000"/>
          <w:sz w:val="28"/>
          <w:szCs w:val="28"/>
          <w:lang w:val="kk-KZ"/>
        </w:rPr>
        <w:t xml:space="preserve"> </w:t>
      </w:r>
      <w:r w:rsidR="001D52CC" w:rsidRPr="001D52CC">
        <w:rPr>
          <w:rFonts w:ascii="Times New Roman" w:hAnsi="Times New Roman" w:cs="Times New Roman"/>
          <w:sz w:val="28"/>
          <w:szCs w:val="28"/>
          <w:lang w:val="kk-KZ"/>
        </w:rPr>
        <w:t xml:space="preserve">по адресу: ЗКО, </w:t>
      </w:r>
      <w:r w:rsidR="001D52CC" w:rsidRPr="001D52CC">
        <w:rPr>
          <w:rFonts w:ascii="Times New Roman" w:hAnsi="Times New Roman" w:cs="Times New Roman"/>
          <w:sz w:val="28"/>
          <w:szCs w:val="28"/>
        </w:rPr>
        <w:t>г.</w:t>
      </w:r>
      <w:r w:rsidR="001D52CC" w:rsidRPr="001D52CC">
        <w:rPr>
          <w:rFonts w:ascii="Times New Roman" w:hAnsi="Times New Roman" w:cs="Times New Roman"/>
          <w:sz w:val="28"/>
          <w:szCs w:val="28"/>
          <w:lang w:val="kk-KZ"/>
        </w:rPr>
        <w:t>Уральск</w:t>
      </w:r>
      <w:r w:rsidR="001D52CC" w:rsidRPr="001D52CC">
        <w:rPr>
          <w:rFonts w:ascii="Times New Roman" w:hAnsi="Times New Roman" w:cs="Times New Roman"/>
          <w:sz w:val="28"/>
          <w:szCs w:val="28"/>
        </w:rPr>
        <w:t>, ул.</w:t>
      </w:r>
      <w:r w:rsidR="001D52CC" w:rsidRPr="001D52CC">
        <w:rPr>
          <w:rFonts w:ascii="Times New Roman" w:hAnsi="Times New Roman" w:cs="Times New Roman"/>
          <w:sz w:val="28"/>
          <w:szCs w:val="28"/>
          <w:lang w:val="kk-KZ"/>
        </w:rPr>
        <w:t>Пойменная</w:t>
      </w:r>
      <w:r w:rsidR="001D52CC" w:rsidRPr="001D52CC">
        <w:rPr>
          <w:rFonts w:ascii="Times New Roman" w:hAnsi="Times New Roman" w:cs="Times New Roman"/>
          <w:sz w:val="28"/>
          <w:szCs w:val="28"/>
        </w:rPr>
        <w:t xml:space="preserve">, </w:t>
      </w:r>
      <w:r w:rsidR="001D52CC"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7C33D8">
        <w:rPr>
          <w:rFonts w:ascii="Times New Roman" w:hAnsi="Times New Roman" w:cs="Times New Roman"/>
          <w:sz w:val="28"/>
          <w:szCs w:val="28"/>
          <w:lang w:val="kk-KZ"/>
        </w:rPr>
        <w:t>по категории</w:t>
      </w:r>
      <w:r w:rsidR="001104E8"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1104E8">
        <w:rPr>
          <w:rFonts w:ascii="Times New Roman" w:hAnsi="Times New Roman" w:cs="Times New Roman"/>
          <w:color w:val="000000"/>
          <w:sz w:val="28"/>
          <w:szCs w:val="28"/>
          <w:lang w:val="kk-KZ"/>
        </w:rPr>
        <w:t xml:space="preserve"> и по </w:t>
      </w:r>
      <w:r w:rsidR="001104E8">
        <w:rPr>
          <w:rFonts w:ascii="Times New Roman" w:hAnsi="Times New Roman" w:cs="Times New Roman"/>
          <w:sz w:val="28"/>
          <w:szCs w:val="28"/>
          <w:lang w:val="kk-KZ"/>
        </w:rPr>
        <w:t>по категории</w:t>
      </w:r>
      <w:r w:rsidR="001104E8" w:rsidRPr="001D52CC">
        <w:rPr>
          <w:rFonts w:ascii="Times New Roman" w:hAnsi="Times New Roman" w:cs="Times New Roman"/>
          <w:bCs/>
          <w:color w:val="000000"/>
          <w:sz w:val="28"/>
          <w:szCs w:val="28"/>
          <w:lang w:val="kk-KZ"/>
        </w:rPr>
        <w:t xml:space="preserve"> </w:t>
      </w:r>
      <w:r w:rsidR="001104E8" w:rsidRPr="001D52CC">
        <w:rPr>
          <w:rFonts w:ascii="Times New Roman" w:hAnsi="Times New Roman" w:cs="Times New Roman"/>
          <w:color w:val="000000"/>
          <w:sz w:val="28"/>
          <w:szCs w:val="28"/>
        </w:rPr>
        <w:t>С-</w:t>
      </w:r>
      <w:r w:rsidR="001104E8" w:rsidRPr="001D52CC">
        <w:rPr>
          <w:rFonts w:ascii="Times New Roman" w:hAnsi="Times New Roman" w:cs="Times New Roman"/>
          <w:color w:val="000000"/>
          <w:sz w:val="28"/>
          <w:szCs w:val="28"/>
          <w:lang w:val="en-US"/>
        </w:rPr>
        <w:t>R</w:t>
      </w:r>
      <w:r w:rsidR="001104E8" w:rsidRPr="001D52CC">
        <w:rPr>
          <w:rFonts w:ascii="Times New Roman" w:hAnsi="Times New Roman" w:cs="Times New Roman"/>
          <w:bCs/>
          <w:color w:val="000000"/>
          <w:sz w:val="28"/>
          <w:szCs w:val="28"/>
        </w:rPr>
        <w:t>-</w:t>
      </w:r>
      <w:r w:rsidR="001104E8">
        <w:rPr>
          <w:rFonts w:ascii="Times New Roman" w:hAnsi="Times New Roman" w:cs="Times New Roman"/>
          <w:bCs/>
          <w:color w:val="000000"/>
          <w:sz w:val="28"/>
          <w:szCs w:val="28"/>
          <w:lang w:val="kk-KZ"/>
        </w:rPr>
        <w:t xml:space="preserve">4 </w:t>
      </w:r>
      <w:r w:rsidR="001104E8" w:rsidRPr="001104E8">
        <w:rPr>
          <w:rFonts w:ascii="Times New Roman" w:hAnsi="Times New Roman" w:cs="Times New Roman"/>
          <w:sz w:val="28"/>
          <w:szCs w:val="28"/>
          <w:lang w:val="kk-KZ"/>
        </w:rPr>
        <w:t>ЗКО, Акжаикский район</w:t>
      </w:r>
      <w:r w:rsidR="001104E8" w:rsidRPr="001104E8">
        <w:rPr>
          <w:rFonts w:ascii="Times New Roman" w:hAnsi="Times New Roman" w:cs="Times New Roman"/>
          <w:sz w:val="28"/>
          <w:szCs w:val="28"/>
        </w:rPr>
        <w:t>,</w:t>
      </w:r>
      <w:r w:rsidR="001104E8" w:rsidRPr="001104E8">
        <w:rPr>
          <w:rFonts w:ascii="Times New Roman" w:hAnsi="Times New Roman" w:cs="Times New Roman"/>
          <w:sz w:val="28"/>
          <w:szCs w:val="28"/>
          <w:lang w:val="kk-KZ"/>
        </w:rPr>
        <w:t xml:space="preserve"> село Чапаево,</w:t>
      </w:r>
      <w:r w:rsidR="001104E8" w:rsidRPr="001104E8">
        <w:rPr>
          <w:rFonts w:ascii="Times New Roman" w:hAnsi="Times New Roman" w:cs="Times New Roman"/>
          <w:sz w:val="28"/>
          <w:szCs w:val="28"/>
        </w:rPr>
        <w:t xml:space="preserve"> ул.</w:t>
      </w:r>
      <w:r w:rsidR="001104E8" w:rsidRPr="001104E8">
        <w:rPr>
          <w:rFonts w:ascii="Times New Roman" w:hAnsi="Times New Roman" w:cs="Times New Roman"/>
          <w:sz w:val="28"/>
          <w:szCs w:val="28"/>
          <w:lang w:val="kk-KZ"/>
        </w:rPr>
        <w:t>Абилхаирхана</w:t>
      </w:r>
      <w:r w:rsidR="001104E8" w:rsidRPr="001104E8">
        <w:rPr>
          <w:rFonts w:ascii="Times New Roman" w:hAnsi="Times New Roman" w:cs="Times New Roman"/>
          <w:sz w:val="28"/>
          <w:szCs w:val="28"/>
        </w:rPr>
        <w:t xml:space="preserve">, </w:t>
      </w:r>
      <w:r w:rsidR="001104E8" w:rsidRPr="001104E8">
        <w:rPr>
          <w:rFonts w:ascii="Times New Roman" w:hAnsi="Times New Roman" w:cs="Times New Roman"/>
          <w:sz w:val="28"/>
          <w:szCs w:val="28"/>
          <w:lang w:val="kk-KZ"/>
        </w:rPr>
        <w:t>57</w:t>
      </w:r>
      <w:r w:rsidR="001104E8" w:rsidRPr="001104E8">
        <w:rPr>
          <w:rFonts w:ascii="Times New Roman" w:hAnsi="Times New Roman" w:cs="Times New Roman"/>
          <w:sz w:val="28"/>
          <w:szCs w:val="28"/>
        </w:rPr>
        <w:t xml:space="preserve"> и </w:t>
      </w:r>
      <w:r w:rsidR="001104E8" w:rsidRPr="001104E8">
        <w:rPr>
          <w:rFonts w:ascii="Times New Roman" w:hAnsi="Times New Roman" w:cs="Times New Roman"/>
          <w:sz w:val="28"/>
          <w:szCs w:val="28"/>
          <w:lang w:val="kk-KZ"/>
        </w:rPr>
        <w:t>ЗКО, Теректинский район</w:t>
      </w:r>
      <w:r w:rsidR="001104E8" w:rsidRPr="001104E8">
        <w:rPr>
          <w:rFonts w:ascii="Times New Roman" w:hAnsi="Times New Roman" w:cs="Times New Roman"/>
          <w:sz w:val="28"/>
          <w:szCs w:val="28"/>
        </w:rPr>
        <w:t>,</w:t>
      </w:r>
      <w:r w:rsidR="001104E8" w:rsidRPr="001104E8">
        <w:rPr>
          <w:rFonts w:ascii="Times New Roman" w:hAnsi="Times New Roman" w:cs="Times New Roman"/>
          <w:sz w:val="28"/>
          <w:szCs w:val="28"/>
          <w:lang w:val="kk-KZ"/>
        </w:rPr>
        <w:t xml:space="preserve"> село Федоровка,</w:t>
      </w:r>
      <w:r w:rsidR="001104E8" w:rsidRPr="001104E8">
        <w:rPr>
          <w:rFonts w:ascii="Times New Roman" w:hAnsi="Times New Roman" w:cs="Times New Roman"/>
          <w:sz w:val="28"/>
          <w:szCs w:val="28"/>
        </w:rPr>
        <w:t xml:space="preserve"> ул.</w:t>
      </w:r>
      <w:r w:rsidR="001104E8" w:rsidRPr="001104E8">
        <w:rPr>
          <w:rFonts w:ascii="Times New Roman" w:hAnsi="Times New Roman" w:cs="Times New Roman"/>
          <w:sz w:val="28"/>
          <w:szCs w:val="28"/>
          <w:lang w:val="kk-KZ"/>
        </w:rPr>
        <w:t>Юбилейная</w:t>
      </w:r>
      <w:r w:rsidR="001104E8" w:rsidRPr="001104E8">
        <w:rPr>
          <w:rFonts w:ascii="Times New Roman" w:hAnsi="Times New Roman" w:cs="Times New Roman"/>
          <w:sz w:val="28"/>
          <w:szCs w:val="28"/>
        </w:rPr>
        <w:t xml:space="preserve">, </w:t>
      </w:r>
      <w:r w:rsidR="001104E8" w:rsidRPr="001104E8">
        <w:rPr>
          <w:rFonts w:ascii="Times New Roman" w:hAnsi="Times New Roman" w:cs="Times New Roman"/>
          <w:sz w:val="28"/>
          <w:szCs w:val="28"/>
          <w:lang w:val="kk-KZ"/>
        </w:rPr>
        <w:t>16</w:t>
      </w:r>
      <w:r w:rsidR="001104E8" w:rsidRPr="001104E8">
        <w:rPr>
          <w:rFonts w:ascii="Times New Roman" w:hAnsi="Times New Roman" w:cs="Times New Roman"/>
          <w:sz w:val="28"/>
          <w:szCs w:val="28"/>
        </w:rPr>
        <w:t>.</w:t>
      </w: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CC"/>
    <w:rsid w:val="00001394"/>
    <w:rsid w:val="000026CE"/>
    <w:rsid w:val="000062CC"/>
    <w:rsid w:val="00012BFA"/>
    <w:rsid w:val="00015ED0"/>
    <w:rsid w:val="000205B2"/>
    <w:rsid w:val="00023D96"/>
    <w:rsid w:val="000276B4"/>
    <w:rsid w:val="00031A78"/>
    <w:rsid w:val="0003601A"/>
    <w:rsid w:val="00047D6E"/>
    <w:rsid w:val="000508A8"/>
    <w:rsid w:val="000535FB"/>
    <w:rsid w:val="000546F6"/>
    <w:rsid w:val="00063235"/>
    <w:rsid w:val="00074CD6"/>
    <w:rsid w:val="00082004"/>
    <w:rsid w:val="00096709"/>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293A"/>
    <w:rsid w:val="000D3146"/>
    <w:rsid w:val="000D40E0"/>
    <w:rsid w:val="000D4162"/>
    <w:rsid w:val="000D494A"/>
    <w:rsid w:val="000D4B50"/>
    <w:rsid w:val="000E0FDA"/>
    <w:rsid w:val="000E4B64"/>
    <w:rsid w:val="000E535B"/>
    <w:rsid w:val="000E5A8D"/>
    <w:rsid w:val="000F3E25"/>
    <w:rsid w:val="000F5199"/>
    <w:rsid w:val="000F69F8"/>
    <w:rsid w:val="000F73C6"/>
    <w:rsid w:val="000F7887"/>
    <w:rsid w:val="000F7A9B"/>
    <w:rsid w:val="00102CBA"/>
    <w:rsid w:val="00103295"/>
    <w:rsid w:val="00103F1A"/>
    <w:rsid w:val="001104E8"/>
    <w:rsid w:val="00110BF0"/>
    <w:rsid w:val="00111581"/>
    <w:rsid w:val="00111CF9"/>
    <w:rsid w:val="001144C0"/>
    <w:rsid w:val="001153B7"/>
    <w:rsid w:val="00120A1B"/>
    <w:rsid w:val="001267F7"/>
    <w:rsid w:val="00126D7E"/>
    <w:rsid w:val="00132112"/>
    <w:rsid w:val="00140C9B"/>
    <w:rsid w:val="00142400"/>
    <w:rsid w:val="00153F9E"/>
    <w:rsid w:val="001549FE"/>
    <w:rsid w:val="00154D9F"/>
    <w:rsid w:val="001557D6"/>
    <w:rsid w:val="00155B82"/>
    <w:rsid w:val="00157E78"/>
    <w:rsid w:val="00161989"/>
    <w:rsid w:val="00162C09"/>
    <w:rsid w:val="00164BFF"/>
    <w:rsid w:val="001660B2"/>
    <w:rsid w:val="001701A2"/>
    <w:rsid w:val="001728A6"/>
    <w:rsid w:val="00173CD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E6B"/>
    <w:rsid w:val="001D35D2"/>
    <w:rsid w:val="001D472D"/>
    <w:rsid w:val="001D52CC"/>
    <w:rsid w:val="001E18E7"/>
    <w:rsid w:val="001E3CE0"/>
    <w:rsid w:val="001E6AAF"/>
    <w:rsid w:val="001F0557"/>
    <w:rsid w:val="001F1E56"/>
    <w:rsid w:val="001F412B"/>
    <w:rsid w:val="0020079E"/>
    <w:rsid w:val="002037DB"/>
    <w:rsid w:val="00203A62"/>
    <w:rsid w:val="002043CF"/>
    <w:rsid w:val="00204D7D"/>
    <w:rsid w:val="00207FB4"/>
    <w:rsid w:val="00214422"/>
    <w:rsid w:val="00217D21"/>
    <w:rsid w:val="002248C5"/>
    <w:rsid w:val="00226C7F"/>
    <w:rsid w:val="00234878"/>
    <w:rsid w:val="0023524D"/>
    <w:rsid w:val="002355D2"/>
    <w:rsid w:val="00240EC5"/>
    <w:rsid w:val="00241DAC"/>
    <w:rsid w:val="0024614A"/>
    <w:rsid w:val="00254DBC"/>
    <w:rsid w:val="00263151"/>
    <w:rsid w:val="0026594A"/>
    <w:rsid w:val="00271A28"/>
    <w:rsid w:val="002761D9"/>
    <w:rsid w:val="00276C68"/>
    <w:rsid w:val="002865CC"/>
    <w:rsid w:val="00292AD7"/>
    <w:rsid w:val="002956F1"/>
    <w:rsid w:val="00295AC4"/>
    <w:rsid w:val="002A1699"/>
    <w:rsid w:val="002A22B8"/>
    <w:rsid w:val="002A37CD"/>
    <w:rsid w:val="002A4270"/>
    <w:rsid w:val="002A4984"/>
    <w:rsid w:val="002A65A3"/>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09BD"/>
    <w:rsid w:val="003113B7"/>
    <w:rsid w:val="00314674"/>
    <w:rsid w:val="00315619"/>
    <w:rsid w:val="00317126"/>
    <w:rsid w:val="00317EA5"/>
    <w:rsid w:val="00326E34"/>
    <w:rsid w:val="003310B3"/>
    <w:rsid w:val="00332985"/>
    <w:rsid w:val="00332F8D"/>
    <w:rsid w:val="003407C9"/>
    <w:rsid w:val="0034167D"/>
    <w:rsid w:val="00350280"/>
    <w:rsid w:val="00350AAC"/>
    <w:rsid w:val="00353B30"/>
    <w:rsid w:val="003568BF"/>
    <w:rsid w:val="00363F09"/>
    <w:rsid w:val="00364C3E"/>
    <w:rsid w:val="00365ADB"/>
    <w:rsid w:val="003667F8"/>
    <w:rsid w:val="0037071F"/>
    <w:rsid w:val="00375B36"/>
    <w:rsid w:val="00375EEA"/>
    <w:rsid w:val="003766DD"/>
    <w:rsid w:val="003A6348"/>
    <w:rsid w:val="003B07E5"/>
    <w:rsid w:val="003B14A6"/>
    <w:rsid w:val="003B3E19"/>
    <w:rsid w:val="003B6AAD"/>
    <w:rsid w:val="003B72E3"/>
    <w:rsid w:val="003C5686"/>
    <w:rsid w:val="003C6EAD"/>
    <w:rsid w:val="003D5110"/>
    <w:rsid w:val="003D7DB2"/>
    <w:rsid w:val="003E1BF4"/>
    <w:rsid w:val="003E3054"/>
    <w:rsid w:val="003E334F"/>
    <w:rsid w:val="00400584"/>
    <w:rsid w:val="004015D2"/>
    <w:rsid w:val="004024FE"/>
    <w:rsid w:val="004039E3"/>
    <w:rsid w:val="00406B3A"/>
    <w:rsid w:val="004145DA"/>
    <w:rsid w:val="00415C02"/>
    <w:rsid w:val="004161CA"/>
    <w:rsid w:val="00416B78"/>
    <w:rsid w:val="00425A89"/>
    <w:rsid w:val="004270B8"/>
    <w:rsid w:val="00432885"/>
    <w:rsid w:val="004348A6"/>
    <w:rsid w:val="0043522F"/>
    <w:rsid w:val="00437F13"/>
    <w:rsid w:val="00447E54"/>
    <w:rsid w:val="00450A9C"/>
    <w:rsid w:val="00462F1F"/>
    <w:rsid w:val="00466E1B"/>
    <w:rsid w:val="004671BC"/>
    <w:rsid w:val="00471689"/>
    <w:rsid w:val="00473F00"/>
    <w:rsid w:val="00476468"/>
    <w:rsid w:val="0047668A"/>
    <w:rsid w:val="00476F7F"/>
    <w:rsid w:val="004804E3"/>
    <w:rsid w:val="00480B5F"/>
    <w:rsid w:val="00487B68"/>
    <w:rsid w:val="00497436"/>
    <w:rsid w:val="00497D19"/>
    <w:rsid w:val="004A1B1D"/>
    <w:rsid w:val="004A5153"/>
    <w:rsid w:val="004A7B29"/>
    <w:rsid w:val="004B2A5A"/>
    <w:rsid w:val="004B4F63"/>
    <w:rsid w:val="004B6F48"/>
    <w:rsid w:val="004C0B8F"/>
    <w:rsid w:val="004C1785"/>
    <w:rsid w:val="004C4B10"/>
    <w:rsid w:val="004D22FC"/>
    <w:rsid w:val="004D3E3E"/>
    <w:rsid w:val="004D4516"/>
    <w:rsid w:val="004E18A1"/>
    <w:rsid w:val="004E2E02"/>
    <w:rsid w:val="004F02A1"/>
    <w:rsid w:val="004F2433"/>
    <w:rsid w:val="004F355C"/>
    <w:rsid w:val="004F4CB0"/>
    <w:rsid w:val="004F5BC0"/>
    <w:rsid w:val="00511380"/>
    <w:rsid w:val="005263C0"/>
    <w:rsid w:val="00530709"/>
    <w:rsid w:val="0053219E"/>
    <w:rsid w:val="00537AE3"/>
    <w:rsid w:val="00540C73"/>
    <w:rsid w:val="0054101A"/>
    <w:rsid w:val="00544B23"/>
    <w:rsid w:val="00544FE6"/>
    <w:rsid w:val="0054621E"/>
    <w:rsid w:val="00553CEB"/>
    <w:rsid w:val="0055479A"/>
    <w:rsid w:val="005603D1"/>
    <w:rsid w:val="00563C01"/>
    <w:rsid w:val="00565B2A"/>
    <w:rsid w:val="00570085"/>
    <w:rsid w:val="00570BCF"/>
    <w:rsid w:val="005712B8"/>
    <w:rsid w:val="00573273"/>
    <w:rsid w:val="005736D1"/>
    <w:rsid w:val="00584678"/>
    <w:rsid w:val="00584DF7"/>
    <w:rsid w:val="00585C8D"/>
    <w:rsid w:val="00587D42"/>
    <w:rsid w:val="005902F9"/>
    <w:rsid w:val="00593AFE"/>
    <w:rsid w:val="00594685"/>
    <w:rsid w:val="005B0AA6"/>
    <w:rsid w:val="005B6FB0"/>
    <w:rsid w:val="005C18E3"/>
    <w:rsid w:val="005C3D38"/>
    <w:rsid w:val="005D13AC"/>
    <w:rsid w:val="005D2551"/>
    <w:rsid w:val="005D260C"/>
    <w:rsid w:val="005D3114"/>
    <w:rsid w:val="005D4969"/>
    <w:rsid w:val="005D4C49"/>
    <w:rsid w:val="005D6851"/>
    <w:rsid w:val="005D6D9B"/>
    <w:rsid w:val="005E2ACF"/>
    <w:rsid w:val="005E2DCF"/>
    <w:rsid w:val="005E4AE8"/>
    <w:rsid w:val="005E5111"/>
    <w:rsid w:val="005F2132"/>
    <w:rsid w:val="0060227D"/>
    <w:rsid w:val="00602A3E"/>
    <w:rsid w:val="00604453"/>
    <w:rsid w:val="0060735C"/>
    <w:rsid w:val="00612C1A"/>
    <w:rsid w:val="00614CFC"/>
    <w:rsid w:val="00615E15"/>
    <w:rsid w:val="00631B8F"/>
    <w:rsid w:val="0063377E"/>
    <w:rsid w:val="00645656"/>
    <w:rsid w:val="00645A5C"/>
    <w:rsid w:val="00656BDF"/>
    <w:rsid w:val="00667106"/>
    <w:rsid w:val="00671CAC"/>
    <w:rsid w:val="00674BD0"/>
    <w:rsid w:val="00677FDB"/>
    <w:rsid w:val="00684717"/>
    <w:rsid w:val="00685778"/>
    <w:rsid w:val="006939B7"/>
    <w:rsid w:val="00695020"/>
    <w:rsid w:val="006A5053"/>
    <w:rsid w:val="006A5329"/>
    <w:rsid w:val="006A70AA"/>
    <w:rsid w:val="006A77C3"/>
    <w:rsid w:val="006B0877"/>
    <w:rsid w:val="006B60CB"/>
    <w:rsid w:val="006C778C"/>
    <w:rsid w:val="006D719C"/>
    <w:rsid w:val="006F1472"/>
    <w:rsid w:val="006F42D2"/>
    <w:rsid w:val="00700D88"/>
    <w:rsid w:val="0070219A"/>
    <w:rsid w:val="007045F7"/>
    <w:rsid w:val="00710023"/>
    <w:rsid w:val="00711246"/>
    <w:rsid w:val="0071783D"/>
    <w:rsid w:val="007231F5"/>
    <w:rsid w:val="00726C4E"/>
    <w:rsid w:val="00732F62"/>
    <w:rsid w:val="00734AE8"/>
    <w:rsid w:val="007362DA"/>
    <w:rsid w:val="00736363"/>
    <w:rsid w:val="00736559"/>
    <w:rsid w:val="00736DF6"/>
    <w:rsid w:val="00743E51"/>
    <w:rsid w:val="00743FB6"/>
    <w:rsid w:val="00745567"/>
    <w:rsid w:val="00747416"/>
    <w:rsid w:val="0075017C"/>
    <w:rsid w:val="00753F5E"/>
    <w:rsid w:val="00756197"/>
    <w:rsid w:val="00761BB7"/>
    <w:rsid w:val="0077040F"/>
    <w:rsid w:val="0077130B"/>
    <w:rsid w:val="00771FFA"/>
    <w:rsid w:val="00773A80"/>
    <w:rsid w:val="007744D2"/>
    <w:rsid w:val="00781797"/>
    <w:rsid w:val="00783A83"/>
    <w:rsid w:val="00784A31"/>
    <w:rsid w:val="00787443"/>
    <w:rsid w:val="00793DDC"/>
    <w:rsid w:val="007963FB"/>
    <w:rsid w:val="00796BCF"/>
    <w:rsid w:val="007A2A6A"/>
    <w:rsid w:val="007B1F06"/>
    <w:rsid w:val="007B30C0"/>
    <w:rsid w:val="007B6CB8"/>
    <w:rsid w:val="007B71F6"/>
    <w:rsid w:val="007C33D8"/>
    <w:rsid w:val="007C6E11"/>
    <w:rsid w:val="007D21FE"/>
    <w:rsid w:val="007D22F3"/>
    <w:rsid w:val="007D6D91"/>
    <w:rsid w:val="007E5DF9"/>
    <w:rsid w:val="007F165A"/>
    <w:rsid w:val="00801734"/>
    <w:rsid w:val="00804828"/>
    <w:rsid w:val="0081431F"/>
    <w:rsid w:val="00815FCB"/>
    <w:rsid w:val="00821ECF"/>
    <w:rsid w:val="008238E4"/>
    <w:rsid w:val="00824ADE"/>
    <w:rsid w:val="00826076"/>
    <w:rsid w:val="00830A7E"/>
    <w:rsid w:val="00832217"/>
    <w:rsid w:val="008351F0"/>
    <w:rsid w:val="00836D1B"/>
    <w:rsid w:val="00837625"/>
    <w:rsid w:val="00837B95"/>
    <w:rsid w:val="008506F9"/>
    <w:rsid w:val="00854201"/>
    <w:rsid w:val="00854AFB"/>
    <w:rsid w:val="00860BD4"/>
    <w:rsid w:val="008668FF"/>
    <w:rsid w:val="00866F04"/>
    <w:rsid w:val="00871105"/>
    <w:rsid w:val="00874748"/>
    <w:rsid w:val="008765A4"/>
    <w:rsid w:val="00876DA1"/>
    <w:rsid w:val="00883B36"/>
    <w:rsid w:val="00887D66"/>
    <w:rsid w:val="00890F5A"/>
    <w:rsid w:val="008915EF"/>
    <w:rsid w:val="008939D9"/>
    <w:rsid w:val="00894D62"/>
    <w:rsid w:val="00895C86"/>
    <w:rsid w:val="00897048"/>
    <w:rsid w:val="00897061"/>
    <w:rsid w:val="008A3474"/>
    <w:rsid w:val="008A34BA"/>
    <w:rsid w:val="008A4EED"/>
    <w:rsid w:val="008B015E"/>
    <w:rsid w:val="008B2BDD"/>
    <w:rsid w:val="008B46CA"/>
    <w:rsid w:val="008B5669"/>
    <w:rsid w:val="008B66E3"/>
    <w:rsid w:val="008B7B52"/>
    <w:rsid w:val="008C1031"/>
    <w:rsid w:val="008C45B0"/>
    <w:rsid w:val="008C6CDC"/>
    <w:rsid w:val="008D1595"/>
    <w:rsid w:val="008D238F"/>
    <w:rsid w:val="008D5B3D"/>
    <w:rsid w:val="008E616D"/>
    <w:rsid w:val="008E732E"/>
    <w:rsid w:val="008E7CCD"/>
    <w:rsid w:val="008F33AD"/>
    <w:rsid w:val="008F3AE7"/>
    <w:rsid w:val="008F6505"/>
    <w:rsid w:val="008F7129"/>
    <w:rsid w:val="00902681"/>
    <w:rsid w:val="00906779"/>
    <w:rsid w:val="00907E88"/>
    <w:rsid w:val="00910A6B"/>
    <w:rsid w:val="00915207"/>
    <w:rsid w:val="00925D86"/>
    <w:rsid w:val="00926028"/>
    <w:rsid w:val="00932B55"/>
    <w:rsid w:val="009342FF"/>
    <w:rsid w:val="00934518"/>
    <w:rsid w:val="00934D57"/>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2273"/>
    <w:rsid w:val="009744B4"/>
    <w:rsid w:val="00974582"/>
    <w:rsid w:val="00980B6B"/>
    <w:rsid w:val="0098271E"/>
    <w:rsid w:val="009832E0"/>
    <w:rsid w:val="00984528"/>
    <w:rsid w:val="00984C7E"/>
    <w:rsid w:val="00984D95"/>
    <w:rsid w:val="00986352"/>
    <w:rsid w:val="00987203"/>
    <w:rsid w:val="009965A1"/>
    <w:rsid w:val="00996C8F"/>
    <w:rsid w:val="009A0B2F"/>
    <w:rsid w:val="009A7179"/>
    <w:rsid w:val="009B2F35"/>
    <w:rsid w:val="009B3794"/>
    <w:rsid w:val="009B53C1"/>
    <w:rsid w:val="009B6131"/>
    <w:rsid w:val="009C59F3"/>
    <w:rsid w:val="009D3268"/>
    <w:rsid w:val="009D45E1"/>
    <w:rsid w:val="009E5DDF"/>
    <w:rsid w:val="009E5DE8"/>
    <w:rsid w:val="00A02FD7"/>
    <w:rsid w:val="00A05887"/>
    <w:rsid w:val="00A1035C"/>
    <w:rsid w:val="00A106FE"/>
    <w:rsid w:val="00A10976"/>
    <w:rsid w:val="00A12BF7"/>
    <w:rsid w:val="00A14094"/>
    <w:rsid w:val="00A25996"/>
    <w:rsid w:val="00A26021"/>
    <w:rsid w:val="00A27905"/>
    <w:rsid w:val="00A36B57"/>
    <w:rsid w:val="00A44886"/>
    <w:rsid w:val="00A4758A"/>
    <w:rsid w:val="00A506A3"/>
    <w:rsid w:val="00A55A51"/>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4789"/>
    <w:rsid w:val="00B011EB"/>
    <w:rsid w:val="00B03D87"/>
    <w:rsid w:val="00B074C1"/>
    <w:rsid w:val="00B074DB"/>
    <w:rsid w:val="00B1048E"/>
    <w:rsid w:val="00B10B2A"/>
    <w:rsid w:val="00B1389E"/>
    <w:rsid w:val="00B1410C"/>
    <w:rsid w:val="00B160C7"/>
    <w:rsid w:val="00B26E65"/>
    <w:rsid w:val="00B3302C"/>
    <w:rsid w:val="00B36873"/>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68F0"/>
    <w:rsid w:val="00B74631"/>
    <w:rsid w:val="00B750F3"/>
    <w:rsid w:val="00B7785D"/>
    <w:rsid w:val="00B80CA1"/>
    <w:rsid w:val="00B831A8"/>
    <w:rsid w:val="00B907CC"/>
    <w:rsid w:val="00B90ED3"/>
    <w:rsid w:val="00B93211"/>
    <w:rsid w:val="00BA22BB"/>
    <w:rsid w:val="00BA325B"/>
    <w:rsid w:val="00BA5C0B"/>
    <w:rsid w:val="00BB19A2"/>
    <w:rsid w:val="00BB24F8"/>
    <w:rsid w:val="00BB360E"/>
    <w:rsid w:val="00BB4BE9"/>
    <w:rsid w:val="00BC03D6"/>
    <w:rsid w:val="00BC1C7C"/>
    <w:rsid w:val="00BD43A0"/>
    <w:rsid w:val="00BD59E1"/>
    <w:rsid w:val="00BD5BDE"/>
    <w:rsid w:val="00BE0E1C"/>
    <w:rsid w:val="00BE1669"/>
    <w:rsid w:val="00BE17F4"/>
    <w:rsid w:val="00BE3AF4"/>
    <w:rsid w:val="00BF1C2A"/>
    <w:rsid w:val="00BF50E8"/>
    <w:rsid w:val="00C00E3A"/>
    <w:rsid w:val="00C025BA"/>
    <w:rsid w:val="00C02D92"/>
    <w:rsid w:val="00C03FED"/>
    <w:rsid w:val="00C04E6A"/>
    <w:rsid w:val="00C0721A"/>
    <w:rsid w:val="00C106BF"/>
    <w:rsid w:val="00C119B8"/>
    <w:rsid w:val="00C1365E"/>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82A8C"/>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E1265"/>
    <w:rsid w:val="00CE5EAB"/>
    <w:rsid w:val="00CE7CF0"/>
    <w:rsid w:val="00CF2C3A"/>
    <w:rsid w:val="00CF3A68"/>
    <w:rsid w:val="00CF7F7D"/>
    <w:rsid w:val="00D00259"/>
    <w:rsid w:val="00D00674"/>
    <w:rsid w:val="00D00D7F"/>
    <w:rsid w:val="00D17B3E"/>
    <w:rsid w:val="00D24065"/>
    <w:rsid w:val="00D242AD"/>
    <w:rsid w:val="00D26294"/>
    <w:rsid w:val="00D269E8"/>
    <w:rsid w:val="00D27A7D"/>
    <w:rsid w:val="00D31CF8"/>
    <w:rsid w:val="00D337F4"/>
    <w:rsid w:val="00D37A57"/>
    <w:rsid w:val="00D37B4B"/>
    <w:rsid w:val="00D400EB"/>
    <w:rsid w:val="00D42470"/>
    <w:rsid w:val="00D43D01"/>
    <w:rsid w:val="00D43F08"/>
    <w:rsid w:val="00D45C23"/>
    <w:rsid w:val="00D51F5D"/>
    <w:rsid w:val="00D536A0"/>
    <w:rsid w:val="00D56004"/>
    <w:rsid w:val="00D56FEB"/>
    <w:rsid w:val="00D5762B"/>
    <w:rsid w:val="00D6311F"/>
    <w:rsid w:val="00D648B7"/>
    <w:rsid w:val="00D66380"/>
    <w:rsid w:val="00D67221"/>
    <w:rsid w:val="00D71C27"/>
    <w:rsid w:val="00D74C35"/>
    <w:rsid w:val="00D776C6"/>
    <w:rsid w:val="00D83130"/>
    <w:rsid w:val="00D84D6B"/>
    <w:rsid w:val="00D8581A"/>
    <w:rsid w:val="00D91CA3"/>
    <w:rsid w:val="00D930B9"/>
    <w:rsid w:val="00D96A5A"/>
    <w:rsid w:val="00DA1DBE"/>
    <w:rsid w:val="00DA3B6B"/>
    <w:rsid w:val="00DA4585"/>
    <w:rsid w:val="00DA4F9C"/>
    <w:rsid w:val="00DB31BA"/>
    <w:rsid w:val="00DB6783"/>
    <w:rsid w:val="00DC2146"/>
    <w:rsid w:val="00DC2AFB"/>
    <w:rsid w:val="00DC4703"/>
    <w:rsid w:val="00DD1ADA"/>
    <w:rsid w:val="00DD3C21"/>
    <w:rsid w:val="00DD3EB8"/>
    <w:rsid w:val="00DD7042"/>
    <w:rsid w:val="00DE1E76"/>
    <w:rsid w:val="00DE28A9"/>
    <w:rsid w:val="00DE6E2A"/>
    <w:rsid w:val="00DE7ABF"/>
    <w:rsid w:val="00DF298A"/>
    <w:rsid w:val="00DF3AE9"/>
    <w:rsid w:val="00DF3FD7"/>
    <w:rsid w:val="00DF5C51"/>
    <w:rsid w:val="00DF669A"/>
    <w:rsid w:val="00E060AD"/>
    <w:rsid w:val="00E07EDA"/>
    <w:rsid w:val="00E10DE6"/>
    <w:rsid w:val="00E15C88"/>
    <w:rsid w:val="00E22576"/>
    <w:rsid w:val="00E26464"/>
    <w:rsid w:val="00E2774B"/>
    <w:rsid w:val="00E27907"/>
    <w:rsid w:val="00E30F7B"/>
    <w:rsid w:val="00E32E72"/>
    <w:rsid w:val="00E37E53"/>
    <w:rsid w:val="00E4323D"/>
    <w:rsid w:val="00E46C9F"/>
    <w:rsid w:val="00E47D67"/>
    <w:rsid w:val="00E51C33"/>
    <w:rsid w:val="00E61061"/>
    <w:rsid w:val="00E62947"/>
    <w:rsid w:val="00E6367B"/>
    <w:rsid w:val="00E653D0"/>
    <w:rsid w:val="00E66A37"/>
    <w:rsid w:val="00E76AF8"/>
    <w:rsid w:val="00E807A4"/>
    <w:rsid w:val="00E916C4"/>
    <w:rsid w:val="00E9307D"/>
    <w:rsid w:val="00E958AA"/>
    <w:rsid w:val="00E961B2"/>
    <w:rsid w:val="00E964E8"/>
    <w:rsid w:val="00E968C9"/>
    <w:rsid w:val="00E97B78"/>
    <w:rsid w:val="00EA2B85"/>
    <w:rsid w:val="00EB1907"/>
    <w:rsid w:val="00EB2538"/>
    <w:rsid w:val="00EB4208"/>
    <w:rsid w:val="00EB4A02"/>
    <w:rsid w:val="00EC1BD1"/>
    <w:rsid w:val="00EC50F8"/>
    <w:rsid w:val="00EC7056"/>
    <w:rsid w:val="00ED0D20"/>
    <w:rsid w:val="00ED3DB9"/>
    <w:rsid w:val="00ED70BB"/>
    <w:rsid w:val="00EE0236"/>
    <w:rsid w:val="00EE07DA"/>
    <w:rsid w:val="00EE1280"/>
    <w:rsid w:val="00EE4394"/>
    <w:rsid w:val="00EE4C06"/>
    <w:rsid w:val="00EE5BD3"/>
    <w:rsid w:val="00EE5E9B"/>
    <w:rsid w:val="00EE5F18"/>
    <w:rsid w:val="00EE619B"/>
    <w:rsid w:val="00EE644D"/>
    <w:rsid w:val="00EF7B64"/>
    <w:rsid w:val="00F02D9E"/>
    <w:rsid w:val="00F03743"/>
    <w:rsid w:val="00F03D02"/>
    <w:rsid w:val="00F04D3E"/>
    <w:rsid w:val="00F04EFB"/>
    <w:rsid w:val="00F11D0E"/>
    <w:rsid w:val="00F144AA"/>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72A1"/>
    <w:rsid w:val="00F67BAE"/>
    <w:rsid w:val="00F71FEC"/>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B1D91"/>
    <w:rsid w:val="00FD38D5"/>
    <w:rsid w:val="00FD595D"/>
    <w:rsid w:val="00FD772F"/>
    <w:rsid w:val="00FE0B1C"/>
    <w:rsid w:val="00FE1E27"/>
    <w:rsid w:val="00FE48D8"/>
    <w:rsid w:val="00FE5E4E"/>
    <w:rsid w:val="00FF0658"/>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3F75F-02E6-4F77-8BD8-5F5D95B3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D"/>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D"/>
    </w:rPr>
  </w:style>
  <w:style w:type="paragraph" w:styleId="2">
    <w:name w:val="Body Text Indent 2"/>
    <w:basedOn w:val="a"/>
    <w:link w:val="20"/>
    <w:rsid w:val="001D52CC"/>
    <w:pPr>
      <w:ind w:left="720"/>
    </w:pPr>
    <w:rPr>
      <w:rFonts w:ascii="Arial(K)" w:hAnsi="Arial(K)"/>
      <w:b/>
      <w:bCs/>
      <w:sz w:val="28"/>
      <w:lang w:val="ru-MD"/>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D"/>
    </w:rPr>
  </w:style>
  <w:style w:type="paragraph" w:styleId="a5">
    <w:name w:val="Body Text"/>
    <w:basedOn w:val="a"/>
    <w:link w:val="a6"/>
    <w:rsid w:val="001D52CC"/>
    <w:pPr>
      <w:jc w:val="both"/>
    </w:pPr>
    <w:rPr>
      <w:rFonts w:ascii="KZ Times New Roman" w:hAnsi="KZ Times New Roman"/>
      <w:lang w:val="ru-MD"/>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D"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galieva@taxwest.mgd.kz" TargetMode="External"/><Relationship Id="rId18" Type="http://schemas.openxmlformats.org/officeDocument/2006/relationships/hyperlink" Target="mailto:bkartabaev@taxwest.mgd.kz" TargetMode="External"/><Relationship Id="rId26" Type="http://schemas.openxmlformats.org/officeDocument/2006/relationships/hyperlink" Target="mailto:terekta@taxwest.mgd.kz" TargetMode="External"/><Relationship Id="rId3" Type="http://schemas.openxmlformats.org/officeDocument/2006/relationships/settings" Target="settings.xml"/><Relationship Id="rId21" Type="http://schemas.openxmlformats.org/officeDocument/2006/relationships/hyperlink" Target="mailto:" TargetMode="Externa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galieva@kgd.gov.kz" TargetMode="External"/><Relationship Id="rId25" Type="http://schemas.openxmlformats.org/officeDocument/2006/relationships/hyperlink" Target="mailto:zko_akzhaik@kgd.gov.k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galieva@taxwest.mgd.kz" TargetMode="External"/><Relationship Id="rId20" Type="http://schemas.openxmlformats.org/officeDocument/2006/relationships/hyperlink" Target="mailto:bkartabaev@taxwest.mgd.kz" TargetMode="External"/><Relationship Id="rId29" Type="http://schemas.openxmlformats.org/officeDocument/2006/relationships/hyperlink" Target="mailto:e.berdigaliev@kgd.gov.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galieva@kgd.gov.kz" TargetMode="External"/><Relationship Id="rId24" Type="http://schemas.openxmlformats.org/officeDocument/2006/relationships/hyperlink" Target="mailto:" TargetMode="External"/><Relationship Id="rId32" Type="http://schemas.openxmlformats.org/officeDocument/2006/relationships/fontTable" Target="fontTable.xm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23" Type="http://schemas.openxmlformats.org/officeDocument/2006/relationships/hyperlink" Target="mailto:bkartabaev@taxwest.mgd.kz" TargetMode="External"/><Relationship Id="rId28" Type="http://schemas.openxmlformats.org/officeDocument/2006/relationships/hyperlink" Target="mailto:terekta@taxwest.mgd.kz" TargetMode="External"/><Relationship Id="rId10" Type="http://schemas.openxmlformats.org/officeDocument/2006/relationships/hyperlink" Target="mailto:sgalieva@taxwest.mgd.kz" TargetMode="External"/><Relationship Id="rId19" Type="http://schemas.openxmlformats.org/officeDocument/2006/relationships/hyperlink" Target="mailto:zko_akzhaik@kgd.gov.kz" TargetMode="External"/><Relationship Id="rId31" Type="http://schemas.openxmlformats.org/officeDocument/2006/relationships/hyperlink" Target="mailto:e.berdigaliev@kgd.gov.kz" TargetMode="Externa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galieva@kgd.gov.kz" TargetMode="External"/><Relationship Id="rId22" Type="http://schemas.openxmlformats.org/officeDocument/2006/relationships/hyperlink" Target="mailto:zko_akzhaik@kgd.gov.kz" TargetMode="External"/><Relationship Id="rId27" Type="http://schemas.openxmlformats.org/officeDocument/2006/relationships/hyperlink" Target="mailto:e.berdigaliev@kgd.gov.kz" TargetMode="External"/><Relationship Id="rId30" Type="http://schemas.openxmlformats.org/officeDocument/2006/relationships/hyperlink" Target="mailto:terekta@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5408</Words>
  <Characters>30828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TUsmanov</cp:lastModifiedBy>
  <cp:revision>2</cp:revision>
  <dcterms:created xsi:type="dcterms:W3CDTF">2017-07-26T04:40:00Z</dcterms:created>
  <dcterms:modified xsi:type="dcterms:W3CDTF">2017-07-26T04:40:00Z</dcterms:modified>
</cp:coreProperties>
</file>